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7428" w14:textId="77777777" w:rsidR="00F5011F" w:rsidRDefault="00FD784F" w:rsidP="00FD784F">
      <w:pPr>
        <w:pStyle w:val="ab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1DF78FFB" w14:textId="368A8797" w:rsidR="00FD784F" w:rsidRDefault="00FD784F" w:rsidP="00FD784F">
      <w:pPr>
        <w:pStyle w:val="ab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3D5B460F" w14:textId="77777777" w:rsidR="00FD784F" w:rsidRDefault="00FD784F" w:rsidP="00FD784F">
      <w:pPr>
        <w:pStyle w:val="ab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719B77ED" w14:textId="77777777" w:rsidR="00FD784F" w:rsidRDefault="00FD784F" w:rsidP="00FD784F">
      <w:pPr>
        <w:pStyle w:val="ab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 «Шанс»)</w:t>
      </w:r>
    </w:p>
    <w:p w14:paraId="7454AE10" w14:textId="77777777" w:rsidR="00FD784F" w:rsidRDefault="00FD784F" w:rsidP="00FD784F">
      <w:pPr>
        <w:spacing w:after="0" w:line="240" w:lineRule="atLeast"/>
        <w:rPr>
          <w:rFonts w:ascii="Times New Roman" w:hAnsi="Times New Roman"/>
        </w:rPr>
      </w:pPr>
    </w:p>
    <w:p w14:paraId="6FA69C76" w14:textId="77777777" w:rsidR="00FD784F" w:rsidRDefault="00FD784F" w:rsidP="00FD784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ПРИНЯТА                                                                               УТВЕРЖДАЮ</w:t>
      </w:r>
    </w:p>
    <w:p w14:paraId="65CD566C" w14:textId="77777777" w:rsidR="00FD784F" w:rsidRDefault="00FD784F" w:rsidP="00FD784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Директор      </w:t>
      </w:r>
    </w:p>
    <w:p w14:paraId="11795B4F" w14:textId="77777777" w:rsidR="00FD784F" w:rsidRDefault="00FD784F" w:rsidP="00FD784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____________Н.И. Туренков</w:t>
      </w:r>
    </w:p>
    <w:p w14:paraId="77B092A7" w14:textId="698AD048" w:rsidR="00FD784F" w:rsidRDefault="00FD784F" w:rsidP="00FD784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D37FD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31.05.2023</w:t>
      </w:r>
      <w:r w:rsidR="00F5011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Приказ № 30/23-</w:t>
      </w:r>
      <w:r w:rsidR="00F5011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05.06.2023</w:t>
      </w:r>
    </w:p>
    <w:p w14:paraId="4BF71045" w14:textId="77777777" w:rsidR="00FD784F" w:rsidRDefault="00FD784F" w:rsidP="00FD784F">
      <w:pPr>
        <w:spacing w:line="240" w:lineRule="atLeast"/>
        <w:rPr>
          <w:rFonts w:ascii="Times New Roman" w:hAnsi="Times New Roman"/>
        </w:rPr>
      </w:pPr>
    </w:p>
    <w:p w14:paraId="60380DCB" w14:textId="77777777" w:rsidR="004A2993" w:rsidRDefault="004A2993" w:rsidP="007E2C57">
      <w:pPr>
        <w:spacing w:line="240" w:lineRule="atLeast"/>
        <w:rPr>
          <w:rFonts w:ascii="Times New Roman" w:hAnsi="Times New Roman"/>
          <w:b/>
        </w:rPr>
      </w:pPr>
    </w:p>
    <w:p w14:paraId="6175FFB5" w14:textId="77777777" w:rsidR="002066E4" w:rsidRPr="00AE0595" w:rsidRDefault="002066E4" w:rsidP="001C415F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06DFB03A" w14:textId="77777777" w:rsidR="002066E4" w:rsidRPr="00030031" w:rsidRDefault="002066E4" w:rsidP="000300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0031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4E786302" w14:textId="77777777" w:rsidR="002066E4" w:rsidRPr="00030031" w:rsidRDefault="002066E4" w:rsidP="000300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0031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7B7B1791" w14:textId="77777777" w:rsidR="002066E4" w:rsidRDefault="002066E4" w:rsidP="000300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30031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C441FB2" w14:textId="77777777" w:rsidR="002066E4" w:rsidRPr="00030031" w:rsidRDefault="002066E4" w:rsidP="000300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C80B99F" w14:textId="77777777" w:rsidR="002066E4" w:rsidRPr="00AE0595" w:rsidRDefault="002066E4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8 </w:t>
      </w:r>
      <w:r w:rsidRPr="00AE0595">
        <w:rPr>
          <w:rFonts w:ascii="Times New Roman" w:hAnsi="Times New Roman"/>
          <w:sz w:val="24"/>
          <w:szCs w:val="24"/>
        </w:rPr>
        <w:t>класса</w:t>
      </w:r>
    </w:p>
    <w:p w14:paraId="115DC6F5" w14:textId="77777777" w:rsidR="002066E4" w:rsidRPr="00AE0595" w:rsidRDefault="002066E4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Срок реализации рабочей программы:</w:t>
      </w:r>
    </w:p>
    <w:p w14:paraId="55A64F56" w14:textId="77777777" w:rsidR="002066E4" w:rsidRPr="00AE0595" w:rsidRDefault="000533AF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2023/2024 </w:t>
      </w:r>
      <w:r w:rsidR="002066E4" w:rsidRPr="00AE0595">
        <w:rPr>
          <w:rFonts w:ascii="Times New Roman" w:hAnsi="Times New Roman"/>
          <w:sz w:val="24"/>
          <w:szCs w:val="24"/>
        </w:rPr>
        <w:t>учебный год</w:t>
      </w:r>
    </w:p>
    <w:p w14:paraId="683E8822" w14:textId="77777777" w:rsidR="002066E4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41F95DCA" w14:textId="7F830748" w:rsidR="002066E4" w:rsidRPr="00AE0595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>Всего ча</w:t>
      </w:r>
      <w:r>
        <w:rPr>
          <w:rFonts w:ascii="Times New Roman" w:hAnsi="Times New Roman"/>
          <w:b/>
          <w:sz w:val="24"/>
          <w:szCs w:val="24"/>
        </w:rPr>
        <w:t>сов на учебный год:</w:t>
      </w:r>
      <w:r w:rsidR="00F501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68</w:t>
      </w:r>
    </w:p>
    <w:p w14:paraId="168FD545" w14:textId="147D420C" w:rsidR="002066E4" w:rsidRPr="00AE0595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 xml:space="preserve">Из них: </w:t>
      </w:r>
      <w:r>
        <w:rPr>
          <w:rFonts w:ascii="Times New Roman" w:hAnsi="Times New Roman"/>
          <w:b/>
          <w:sz w:val="24"/>
          <w:szCs w:val="24"/>
        </w:rPr>
        <w:t>аудиторная нагрузка 34</w:t>
      </w:r>
    </w:p>
    <w:p w14:paraId="26F5651A" w14:textId="139666B3" w:rsidR="002066E4" w:rsidRPr="00AE0595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E0595">
        <w:rPr>
          <w:rFonts w:ascii="Times New Roman" w:hAnsi="Times New Roman"/>
          <w:b/>
          <w:sz w:val="24"/>
          <w:szCs w:val="24"/>
        </w:rPr>
        <w:t>часы самос</w:t>
      </w:r>
      <w:r>
        <w:rPr>
          <w:rFonts w:ascii="Times New Roman" w:hAnsi="Times New Roman"/>
          <w:b/>
          <w:sz w:val="24"/>
          <w:szCs w:val="24"/>
        </w:rPr>
        <w:t>тоятельной работы</w:t>
      </w:r>
      <w:r w:rsidR="00F501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34</w:t>
      </w:r>
    </w:p>
    <w:p w14:paraId="2F34504B" w14:textId="5CFD10ED" w:rsidR="002066E4" w:rsidRPr="00AE0595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>Коли</w:t>
      </w:r>
      <w:r>
        <w:rPr>
          <w:rFonts w:ascii="Times New Roman" w:hAnsi="Times New Roman"/>
          <w:b/>
          <w:sz w:val="24"/>
          <w:szCs w:val="24"/>
        </w:rPr>
        <w:t>чество часов в неделю: 2</w:t>
      </w:r>
    </w:p>
    <w:p w14:paraId="04F9096B" w14:textId="7533F244" w:rsidR="002066E4" w:rsidRPr="00AE0595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 xml:space="preserve">Из них: аудиторная нагрузка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60EAFBE0" w14:textId="4E15ABB9" w:rsidR="002066E4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E0595">
        <w:rPr>
          <w:rFonts w:ascii="Times New Roman" w:hAnsi="Times New Roman"/>
          <w:b/>
          <w:sz w:val="24"/>
          <w:szCs w:val="24"/>
        </w:rPr>
        <w:t>часы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31CDAE72" w14:textId="77777777" w:rsidR="002066E4" w:rsidRPr="00030031" w:rsidRDefault="002066E4" w:rsidP="000300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3AAA1EBC" w14:textId="77777777" w:rsidR="002066E4" w:rsidRPr="00AE0595" w:rsidRDefault="002066E4" w:rsidP="008C77C5">
      <w:pPr>
        <w:spacing w:line="240" w:lineRule="atLeast"/>
        <w:rPr>
          <w:rFonts w:ascii="Times New Roman" w:eastAsia="Batang" w:hAnsi="Times New Roman"/>
          <w:sz w:val="24"/>
          <w:szCs w:val="24"/>
        </w:rPr>
      </w:pPr>
      <w:r w:rsidRPr="004473EE">
        <w:rPr>
          <w:rFonts w:ascii="Times New Roman" w:hAnsi="Times New Roman"/>
          <w:sz w:val="24"/>
          <w:szCs w:val="24"/>
        </w:rPr>
        <w:t>Учебник</w:t>
      </w:r>
      <w:r w:rsidR="00A413A8" w:rsidRPr="004473EE">
        <w:rPr>
          <w:rFonts w:ascii="Times New Roman" w:hAnsi="Times New Roman"/>
          <w:sz w:val="24"/>
          <w:szCs w:val="24"/>
        </w:rPr>
        <w:t>:</w:t>
      </w:r>
      <w:r w:rsidR="00A413A8">
        <w:rPr>
          <w:rFonts w:ascii="Times New Roman" w:hAnsi="Times New Roman"/>
          <w:b/>
          <w:sz w:val="24"/>
          <w:szCs w:val="24"/>
        </w:rPr>
        <w:t xml:space="preserve"> </w:t>
      </w:r>
      <w:r w:rsidR="00A413A8">
        <w:rPr>
          <w:rFonts w:ascii="Times New Roman" w:eastAsia="Batang" w:hAnsi="Times New Roman"/>
          <w:sz w:val="24"/>
          <w:szCs w:val="24"/>
        </w:rPr>
        <w:t xml:space="preserve">Физика </w:t>
      </w:r>
      <w:r>
        <w:rPr>
          <w:rFonts w:ascii="Times New Roman" w:eastAsia="Batang" w:hAnsi="Times New Roman"/>
          <w:sz w:val="24"/>
          <w:szCs w:val="24"/>
        </w:rPr>
        <w:t>8</w:t>
      </w:r>
      <w:r w:rsidRPr="00AE0595">
        <w:rPr>
          <w:rFonts w:ascii="Times New Roman" w:eastAsia="Batang" w:hAnsi="Times New Roman"/>
          <w:sz w:val="24"/>
          <w:szCs w:val="24"/>
        </w:rPr>
        <w:t>кл.: учебник /А.В. Перышкин, Е.М. Гутник.</w:t>
      </w:r>
      <w:r w:rsidR="00A413A8">
        <w:rPr>
          <w:rFonts w:ascii="Times New Roman" w:eastAsia="Batang" w:hAnsi="Times New Roman"/>
          <w:sz w:val="24"/>
          <w:szCs w:val="24"/>
        </w:rPr>
        <w:t xml:space="preserve"> ООО </w:t>
      </w:r>
      <w:r>
        <w:rPr>
          <w:rFonts w:ascii="Times New Roman" w:eastAsia="Batang" w:hAnsi="Times New Roman"/>
          <w:sz w:val="24"/>
          <w:szCs w:val="24"/>
        </w:rPr>
        <w:t>Дрофа</w:t>
      </w:r>
      <w:r w:rsidR="00A413A8">
        <w:rPr>
          <w:rFonts w:ascii="Times New Roman" w:eastAsia="Batang" w:hAnsi="Times New Roman"/>
          <w:sz w:val="24"/>
          <w:szCs w:val="24"/>
        </w:rPr>
        <w:t>; АО «Издательство «Просвещение».</w:t>
      </w:r>
    </w:p>
    <w:p w14:paraId="2B69EB8A" w14:textId="77777777" w:rsidR="002066E4" w:rsidRDefault="002066E4" w:rsidP="00872B4E">
      <w:pPr>
        <w:jc w:val="center"/>
        <w:rPr>
          <w:rFonts w:ascii="Times New Roman" w:hAnsi="Times New Roman"/>
          <w:sz w:val="24"/>
          <w:szCs w:val="24"/>
        </w:rPr>
      </w:pPr>
    </w:p>
    <w:p w14:paraId="197DCD6D" w14:textId="77777777" w:rsidR="002066E4" w:rsidRDefault="002066E4" w:rsidP="00872B4E">
      <w:pPr>
        <w:jc w:val="center"/>
        <w:rPr>
          <w:rFonts w:ascii="Times New Roman" w:hAnsi="Times New Roman"/>
          <w:sz w:val="24"/>
          <w:szCs w:val="24"/>
        </w:rPr>
      </w:pPr>
    </w:p>
    <w:p w14:paraId="0A3E7C3C" w14:textId="77777777" w:rsidR="002066E4" w:rsidRDefault="002066E4" w:rsidP="00872B4E">
      <w:pPr>
        <w:jc w:val="center"/>
        <w:rPr>
          <w:rFonts w:ascii="Times New Roman" w:hAnsi="Times New Roman"/>
          <w:sz w:val="24"/>
          <w:szCs w:val="24"/>
        </w:rPr>
      </w:pPr>
    </w:p>
    <w:p w14:paraId="1A30AEAA" w14:textId="77777777" w:rsidR="002066E4" w:rsidRPr="00030031" w:rsidRDefault="002066E4" w:rsidP="0003003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Составитель:</w:t>
      </w:r>
    </w:p>
    <w:p w14:paraId="58A97152" w14:textId="77777777" w:rsidR="002066E4" w:rsidRPr="00030031" w:rsidRDefault="002066E4" w:rsidP="002F67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Учитель</w:t>
      </w:r>
      <w:r w:rsidR="004A2993">
        <w:rPr>
          <w:rFonts w:ascii="Times New Roman" w:hAnsi="Times New Roman"/>
          <w:sz w:val="24"/>
          <w:szCs w:val="24"/>
        </w:rPr>
        <w:t xml:space="preserve"> Андреева Е.В.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6D2E27" w14:textId="77777777" w:rsidR="002066E4" w:rsidRPr="00030031" w:rsidRDefault="002066E4" w:rsidP="0003003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3290866E" w14:textId="77777777" w:rsidR="002066E4" w:rsidRPr="00030031" w:rsidRDefault="002066E4" w:rsidP="0003003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6D81F1F7" w14:textId="77777777" w:rsidR="002066E4" w:rsidRPr="00030031" w:rsidRDefault="002066E4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2D2C7FED" w14:textId="77777777" w:rsidR="002066E4" w:rsidRDefault="002066E4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60D4F40F" w14:textId="77777777" w:rsidR="00F5011F" w:rsidRDefault="00F5011F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7881F2F9" w14:textId="77777777" w:rsidR="00F5011F" w:rsidRDefault="00F5011F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10F84BF8" w14:textId="77777777" w:rsidR="00F5011F" w:rsidRPr="00030031" w:rsidRDefault="00F5011F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1F346FDB" w14:textId="77777777" w:rsidR="002066E4" w:rsidRPr="00030031" w:rsidRDefault="002066E4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Санкт-Петербург</w:t>
      </w:r>
    </w:p>
    <w:p w14:paraId="39B3E659" w14:textId="77777777" w:rsidR="002066E4" w:rsidRPr="00030031" w:rsidRDefault="000533AF" w:rsidP="000300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14:paraId="2B12CEA1" w14:textId="20871CCC" w:rsidR="002066E4" w:rsidRPr="002F67A4" w:rsidRDefault="00F5011F" w:rsidP="00872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066E4" w:rsidRPr="002F67A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 </w:t>
      </w:r>
    </w:p>
    <w:p w14:paraId="0B8DB176" w14:textId="77777777" w:rsidR="002066E4" w:rsidRPr="00AE0595" w:rsidRDefault="002066E4" w:rsidP="008A7D12">
      <w:pPr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14:paraId="55DDAD78" w14:textId="77777777" w:rsidR="002066E4" w:rsidRPr="00AE0595" w:rsidRDefault="002066E4" w:rsidP="008A7D1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Закона «Об образовании в Российской Федерации» №273-ФЗ от 29.12.2012. </w:t>
      </w:r>
    </w:p>
    <w:p w14:paraId="3454B7E0" w14:textId="77777777" w:rsidR="002066E4" w:rsidRPr="00AF5575" w:rsidRDefault="002066E4" w:rsidP="00AF5575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  <w:sz w:val="24"/>
          <w:szCs w:val="24"/>
        </w:rPr>
        <w:t xml:space="preserve"> Федерации от 17.12.2010 № 1897</w:t>
      </w:r>
      <w:r w:rsidRPr="00E67A62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311ED9B4" w14:textId="77777777" w:rsidR="002066E4" w:rsidRPr="00AF5575" w:rsidRDefault="002066E4" w:rsidP="00AF5575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E44F07">
        <w:rPr>
          <w:rFonts w:ascii="Times New Roman" w:hAnsi="Times New Roman"/>
        </w:rPr>
        <w:t>20.05.2020 № 254</w:t>
      </w:r>
      <w:r w:rsidRPr="00E67A62">
        <w:rPr>
          <w:rFonts w:ascii="Times New Roman" w:hAnsi="Times New Roman"/>
        </w:rPr>
        <w:t>;</w:t>
      </w:r>
    </w:p>
    <w:p w14:paraId="07929341" w14:textId="77777777" w:rsidR="002066E4" w:rsidRPr="0031144E" w:rsidRDefault="002066E4" w:rsidP="0031144E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44E">
        <w:rPr>
          <w:rFonts w:ascii="Times New Roman" w:hAnsi="Times New Roman"/>
        </w:rPr>
        <w:t>ООП общеобразовательного учреждения;</w:t>
      </w:r>
    </w:p>
    <w:p w14:paraId="1D27D552" w14:textId="77777777" w:rsidR="002066E4" w:rsidRPr="00FF593A" w:rsidRDefault="002066E4" w:rsidP="00FF593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593A">
        <w:rPr>
          <w:rFonts w:ascii="Times New Roman" w:hAnsi="Times New Roman"/>
          <w:sz w:val="24"/>
          <w:szCs w:val="24"/>
        </w:rPr>
        <w:t>Учебного плана школы.</w:t>
      </w:r>
    </w:p>
    <w:p w14:paraId="1C2F60D1" w14:textId="77777777" w:rsidR="00C957EB" w:rsidRPr="00C957EB" w:rsidRDefault="00C957EB" w:rsidP="00C957EB">
      <w:pPr>
        <w:spacing w:line="24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обновлена в соответствии с федеральной рабочей программой по физике  </w:t>
      </w:r>
      <w:r w:rsidRPr="00C957EB">
        <w:rPr>
          <w:rFonts w:ascii="Times New Roman" w:hAnsi="Times New Roman"/>
        </w:rPr>
        <w:t>части предметных результатов.</w:t>
      </w:r>
    </w:p>
    <w:p w14:paraId="60A1E3FA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Изучение физики в основной школе направлено на достижение следующих </w:t>
      </w:r>
      <w:r w:rsidRPr="00FF593A">
        <w:rPr>
          <w:rFonts w:ascii="Times New Roman" w:hAnsi="Times New Roman"/>
          <w:b/>
          <w:sz w:val="24"/>
          <w:szCs w:val="24"/>
        </w:rPr>
        <w:t>целей:</w:t>
      </w:r>
    </w:p>
    <w:p w14:paraId="3DB3D48C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развитие интересов и способностей учащихся на основе передачи им знаний и опыта познавательной и творческой деятельности;    </w:t>
      </w:r>
    </w:p>
    <w:p w14:paraId="36EDD9D3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понимание учащимися смысла основных научных понятий и законов физики, взаимосвязи между ними;   </w:t>
      </w:r>
    </w:p>
    <w:p w14:paraId="5DCA3AC2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формирование у учащихся представлений о физической картине мира. Достижение этих целей обеспечивается решением следующих задач:   </w:t>
      </w:r>
    </w:p>
    <w:p w14:paraId="323D0CC7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знакомство учащихся с методом научного познания и методами исследования объектов и явлений природы;  </w:t>
      </w:r>
    </w:p>
    <w:p w14:paraId="6B200223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приобретение учащимися знаний о механических, тепловых, электромагнитных и квантовых явлений, физических величинах, характеризующих эти явления; </w:t>
      </w:r>
    </w:p>
    <w:p w14:paraId="45FEDC5F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  </w:t>
      </w:r>
    </w:p>
    <w:p w14:paraId="5D58F277" w14:textId="77777777" w:rsidR="002066E4" w:rsidRPr="00AE0595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 </w:t>
      </w:r>
    </w:p>
    <w:p w14:paraId="385AA3C9" w14:textId="4F903E0B" w:rsidR="002066E4" w:rsidRDefault="002066E4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  <w:r w:rsidR="00F5011F">
        <w:rPr>
          <w:rFonts w:ascii="Times New Roman" w:hAnsi="Times New Roman"/>
          <w:sz w:val="24"/>
          <w:szCs w:val="24"/>
        </w:rPr>
        <w:t>.</w:t>
      </w:r>
    </w:p>
    <w:p w14:paraId="09DB690B" w14:textId="77777777" w:rsidR="00F5011F" w:rsidRPr="00AE0595" w:rsidRDefault="00F5011F" w:rsidP="00FF59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84A26B9" w14:textId="15C3032E" w:rsidR="002066E4" w:rsidRPr="00AE0595" w:rsidRDefault="002066E4" w:rsidP="00F5011F">
      <w:pPr>
        <w:jc w:val="center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1FBC2C60" w14:textId="77777777" w:rsidR="002066E4" w:rsidRPr="00FF593A" w:rsidRDefault="002066E4" w:rsidP="00C5052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F593A">
        <w:rPr>
          <w:rFonts w:ascii="Times New Roman" w:hAnsi="Times New Roman"/>
          <w:sz w:val="24"/>
          <w:szCs w:val="24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F593A">
        <w:rPr>
          <w:rFonts w:ascii="Times New Roman" w:hAnsi="Times New Roman"/>
          <w:sz w:val="24"/>
          <w:szCs w:val="24"/>
        </w:rPr>
        <w:t xml:space="preserve">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3A">
        <w:rPr>
          <w:rFonts w:ascii="Times New Roman" w:hAnsi="Times New Roman"/>
          <w:sz w:val="24"/>
          <w:szCs w:val="24"/>
        </w:rPr>
        <w:t>68 часов для изучения учебного предмета «Физика» в 8 классе. В школе обучение организовано в заочной форме, поэтому учебная нагрузка распределена следующим образом: 34 часа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10FF15F3" w14:textId="77777777" w:rsidR="002066E4" w:rsidRPr="00D44435" w:rsidRDefault="002066E4" w:rsidP="00D4443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F593A">
        <w:rPr>
          <w:rFonts w:ascii="Times New Roman" w:hAnsi="Times New Roman"/>
          <w:sz w:val="24"/>
          <w:szCs w:val="24"/>
        </w:rPr>
        <w:t>Программа составлена с учетом корректировки в связи с Государственными праздниками.</w:t>
      </w:r>
    </w:p>
    <w:p w14:paraId="24F9D229" w14:textId="7A687E52" w:rsidR="004F572A" w:rsidRDefault="00BF6A7D" w:rsidP="00F5011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r w:rsidR="002066E4" w:rsidRPr="003C78FB">
        <w:rPr>
          <w:rFonts w:ascii="Times New Roman" w:hAnsi="Times New Roman"/>
          <w:b/>
          <w:sz w:val="24"/>
          <w:szCs w:val="24"/>
        </w:rPr>
        <w:t>–методический комплект</w:t>
      </w:r>
    </w:p>
    <w:p w14:paraId="1F00424B" w14:textId="77777777" w:rsidR="004F572A" w:rsidRPr="00AE0595" w:rsidRDefault="004F572A" w:rsidP="004F572A">
      <w:pPr>
        <w:spacing w:line="240" w:lineRule="atLeas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066E4" w:rsidRPr="003C78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Физика 8</w:t>
      </w:r>
      <w:r w:rsidRPr="00AE0595">
        <w:rPr>
          <w:rFonts w:ascii="Times New Roman" w:eastAsia="Batang" w:hAnsi="Times New Roman"/>
          <w:sz w:val="24"/>
          <w:szCs w:val="24"/>
        </w:rPr>
        <w:t>кл.: учебник /А.В. Перышкин, Е.М. Гутник.</w:t>
      </w:r>
      <w:r>
        <w:rPr>
          <w:rFonts w:ascii="Times New Roman" w:eastAsia="Batang" w:hAnsi="Times New Roman"/>
          <w:sz w:val="24"/>
          <w:szCs w:val="24"/>
        </w:rPr>
        <w:t xml:space="preserve"> ООО Дрофа; АО «Издательство «Просвещение».</w:t>
      </w:r>
    </w:p>
    <w:p w14:paraId="67FBF117" w14:textId="77777777" w:rsidR="002066E4" w:rsidRPr="003C78FB" w:rsidRDefault="002066E4" w:rsidP="00D07121">
      <w:pPr>
        <w:rPr>
          <w:rFonts w:ascii="Times New Roman" w:hAnsi="Times New Roman"/>
          <w:b/>
          <w:sz w:val="24"/>
          <w:szCs w:val="24"/>
        </w:rPr>
      </w:pPr>
    </w:p>
    <w:p w14:paraId="475CE1E3" w14:textId="77777777" w:rsidR="002066E4" w:rsidRPr="00536906" w:rsidRDefault="002066E4" w:rsidP="00D07121">
      <w:pPr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 xml:space="preserve">Личностные результаты:         </w:t>
      </w:r>
    </w:p>
    <w:p w14:paraId="515295D5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Формирование ответственного отношения к учению, готовности и способности обучающихся к саморазвитию на основе мотивации</w:t>
      </w:r>
      <w:r>
        <w:rPr>
          <w:rFonts w:ascii="Times New Roman" w:hAnsi="Times New Roman"/>
          <w:sz w:val="24"/>
          <w:szCs w:val="24"/>
        </w:rPr>
        <w:t xml:space="preserve"> к обучению и познанию;        </w:t>
      </w:r>
    </w:p>
    <w:p w14:paraId="684AFA72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Формирование целостного</w:t>
      </w:r>
      <w:r w:rsidR="00BF6A7D">
        <w:rPr>
          <w:rFonts w:ascii="Times New Roman" w:hAnsi="Times New Roman"/>
          <w:sz w:val="24"/>
          <w:szCs w:val="24"/>
        </w:rPr>
        <w:t xml:space="preserve"> </w:t>
      </w:r>
      <w:r w:rsidRPr="00AE0595">
        <w:rPr>
          <w:rFonts w:ascii="Times New Roman" w:hAnsi="Times New Roman"/>
          <w:sz w:val="24"/>
          <w:szCs w:val="24"/>
        </w:rPr>
        <w:t>мирово</w:t>
      </w:r>
      <w:r w:rsidR="00BF6A7D">
        <w:rPr>
          <w:rFonts w:ascii="Times New Roman" w:hAnsi="Times New Roman"/>
          <w:sz w:val="24"/>
          <w:szCs w:val="24"/>
        </w:rPr>
        <w:t>з</w:t>
      </w:r>
      <w:r w:rsidRPr="00AE0595">
        <w:rPr>
          <w:rFonts w:ascii="Times New Roman" w:hAnsi="Times New Roman"/>
          <w:sz w:val="24"/>
          <w:szCs w:val="24"/>
        </w:rPr>
        <w:t xml:space="preserve">зрения, соответствующего современному уровню развития науки и общественной практики, учитывающего социальное, культурное, духовное многообразия современного мира;          </w:t>
      </w:r>
    </w:p>
    <w:p w14:paraId="1F76E11A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        </w:t>
      </w:r>
    </w:p>
    <w:p w14:paraId="2EA65553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Формирование коммуникативной компетентности в общении и сотрудничестве со сверстниками, детьми, взрослыми в процессе образовательной, общественно полезной, учебно- исследовательской, творческой и других видов деятельности.              </w:t>
      </w:r>
    </w:p>
    <w:p w14:paraId="3E241171" w14:textId="77777777" w:rsidR="002066E4" w:rsidRPr="00536906" w:rsidRDefault="002066E4" w:rsidP="00D44435">
      <w:pPr>
        <w:jc w:val="both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08BDF00D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9AEC796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</w:t>
      </w:r>
      <w:r w:rsidR="00BF6A7D">
        <w:rPr>
          <w:rFonts w:ascii="Times New Roman" w:hAnsi="Times New Roman"/>
          <w:sz w:val="24"/>
          <w:szCs w:val="24"/>
        </w:rPr>
        <w:t xml:space="preserve">делять способы действий </w:t>
      </w:r>
      <w:r w:rsidRPr="00AE0595">
        <w:rPr>
          <w:rFonts w:ascii="Times New Roman" w:hAnsi="Times New Roman"/>
          <w:sz w:val="24"/>
          <w:szCs w:val="24"/>
        </w:rPr>
        <w:t xml:space="preserve">в рамках предложенных условий и требований, корректировать свои действия в соответствии с изменяющейся ситуацией; </w:t>
      </w:r>
    </w:p>
    <w:p w14:paraId="412BAD6B" w14:textId="77777777" w:rsidR="002066E4" w:rsidRDefault="002066E4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          </w:t>
      </w:r>
    </w:p>
    <w:p w14:paraId="43A8B950" w14:textId="77777777" w:rsidR="002066E4" w:rsidRDefault="00BF6A7D" w:rsidP="00D444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организовывать </w:t>
      </w:r>
      <w:r w:rsidR="002066E4" w:rsidRPr="00AE0595">
        <w:rPr>
          <w:rFonts w:ascii="Times New Roman" w:hAnsi="Times New Roman"/>
          <w:sz w:val="24"/>
          <w:szCs w:val="24"/>
        </w:rPr>
        <w:t>учебное сотрудничество и совместную деятельнос</w:t>
      </w:r>
      <w:r>
        <w:rPr>
          <w:rFonts w:ascii="Times New Roman" w:hAnsi="Times New Roman"/>
          <w:sz w:val="24"/>
          <w:szCs w:val="24"/>
        </w:rPr>
        <w:t xml:space="preserve">ть с учителем и сверстниками; </w:t>
      </w:r>
      <w:r w:rsidR="002066E4" w:rsidRPr="00AE0595">
        <w:rPr>
          <w:rFonts w:ascii="Times New Roman" w:hAnsi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свое мнение.                </w:t>
      </w:r>
    </w:p>
    <w:p w14:paraId="3ADA0AEE" w14:textId="77777777" w:rsidR="002066E4" w:rsidRDefault="002066E4" w:rsidP="00D07121">
      <w:pPr>
        <w:rPr>
          <w:rFonts w:ascii="Times New Roman" w:hAnsi="Times New Roman"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59E21045" w14:textId="77777777" w:rsidR="002066E4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Формирование целостной научной картины мира;             </w:t>
      </w:r>
    </w:p>
    <w:p w14:paraId="50970FAA" w14:textId="77777777" w:rsidR="002066E4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Овладение </w:t>
      </w:r>
      <w:r>
        <w:rPr>
          <w:rFonts w:ascii="Times New Roman" w:hAnsi="Times New Roman"/>
          <w:sz w:val="24"/>
          <w:szCs w:val="24"/>
        </w:rPr>
        <w:t>умениями формулировать гипотезы.</w:t>
      </w:r>
      <w:r w:rsidRPr="00AE0595">
        <w:rPr>
          <w:rFonts w:ascii="Times New Roman" w:hAnsi="Times New Roman"/>
          <w:sz w:val="24"/>
          <w:szCs w:val="24"/>
        </w:rPr>
        <w:t xml:space="preserve"> Проводить эксперименты, оценивать полученные результаты;              </w:t>
      </w:r>
    </w:p>
    <w:p w14:paraId="4E40DC7A" w14:textId="77777777" w:rsidR="002066E4" w:rsidRPr="00AE0595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-Формирование уме</w:t>
      </w:r>
      <w:r w:rsidR="00BF6A7D">
        <w:rPr>
          <w:rFonts w:ascii="Times New Roman" w:hAnsi="Times New Roman"/>
          <w:sz w:val="24"/>
          <w:szCs w:val="24"/>
        </w:rPr>
        <w:t xml:space="preserve">ний безопасного и эффективного </w:t>
      </w:r>
      <w:r w:rsidRPr="00AE0595">
        <w:rPr>
          <w:rFonts w:ascii="Times New Roman" w:hAnsi="Times New Roman"/>
          <w:sz w:val="24"/>
          <w:szCs w:val="24"/>
        </w:rPr>
        <w:t>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2957077E" w14:textId="77777777" w:rsidR="002066E4" w:rsidRPr="00536906" w:rsidRDefault="002066E4" w:rsidP="00BC61B1">
      <w:pPr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14:paraId="0AC73814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14:paraId="17BF1FCD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</w:t>
      </w:r>
      <w:r w:rsidRPr="00AE0595">
        <w:rPr>
          <w:rFonts w:ascii="Times New Roman" w:hAnsi="Times New Roman"/>
          <w:sz w:val="24"/>
          <w:szCs w:val="24"/>
        </w:rPr>
        <w:lastRenderedPageBreak/>
        <w:t xml:space="preserve">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1A33A85B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</w:t>
      </w:r>
      <w:r>
        <w:rPr>
          <w:rFonts w:ascii="Times New Roman" w:hAnsi="Times New Roman"/>
          <w:sz w:val="24"/>
          <w:szCs w:val="24"/>
        </w:rPr>
        <w:t xml:space="preserve">ия при решении простых задач с </w:t>
      </w:r>
      <w:r w:rsidRPr="00AE0595">
        <w:rPr>
          <w:rFonts w:ascii="Times New Roman" w:hAnsi="Times New Roman"/>
          <w:sz w:val="24"/>
          <w:szCs w:val="24"/>
        </w:rPr>
        <w:t xml:space="preserve">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4ACE7D54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6EAAEA49" w14:textId="77777777" w:rsidR="002066E4" w:rsidRPr="00536906" w:rsidRDefault="002066E4" w:rsidP="00536906">
      <w:pPr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 xml:space="preserve"> Оценка контрольных работ:</w:t>
      </w:r>
    </w:p>
    <w:p w14:paraId="2DEAEC81" w14:textId="77777777" w:rsidR="002066E4" w:rsidRDefault="00BF6A7D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«5» ставится за работу, выполненную </w:t>
      </w:r>
      <w:r w:rsidR="002066E4" w:rsidRPr="00AE0595">
        <w:rPr>
          <w:rFonts w:ascii="Times New Roman" w:hAnsi="Times New Roman"/>
          <w:sz w:val="24"/>
          <w:szCs w:val="24"/>
        </w:rPr>
        <w:t>полностью без ошибок  и недочётов.</w:t>
      </w:r>
    </w:p>
    <w:p w14:paraId="287FDF9D" w14:textId="77777777" w:rsidR="002066E4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 Оценка «3» ставится, если ученик правильно выполнил не менее 2/3 всей работы </w:t>
      </w:r>
    </w:p>
    <w:p w14:paraId="4CB26034" w14:textId="77777777" w:rsidR="002066E4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или допустил не более одной грубой ошибки или двух недочётов, не более одной грубой ошибки и одной негрубой ошибки, </w:t>
      </w:r>
      <w:r w:rsidR="00BF6A7D">
        <w:rPr>
          <w:rFonts w:ascii="Times New Roman" w:hAnsi="Times New Roman"/>
          <w:sz w:val="24"/>
          <w:szCs w:val="24"/>
        </w:rPr>
        <w:t xml:space="preserve">не более трех негрубых ошибок, одной негрубой ошибки   и трех  </w:t>
      </w:r>
      <w:r w:rsidRPr="00AE0595">
        <w:rPr>
          <w:rFonts w:ascii="Times New Roman" w:hAnsi="Times New Roman"/>
          <w:sz w:val="24"/>
          <w:szCs w:val="24"/>
        </w:rPr>
        <w:t>недочётов,  при   наличии 4   -  5 недочётов.</w:t>
      </w:r>
    </w:p>
    <w:p w14:paraId="72218062" w14:textId="77777777" w:rsidR="002066E4" w:rsidRDefault="002066E4" w:rsidP="00F44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«2» ставится, если число ошибок и недочётов превысило норму для оценки 3 или правильно выполнено менее 2/3 всей работы.  </w:t>
      </w:r>
    </w:p>
    <w:p w14:paraId="0A47131C" w14:textId="77777777" w:rsidR="002066E4" w:rsidRPr="00536906" w:rsidRDefault="002066E4" w:rsidP="00536906">
      <w:pPr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Оценка лабораторных работ:</w:t>
      </w:r>
    </w:p>
    <w:p w14:paraId="63B4D50A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«5» ставится, если учащийся выполняет работу в полном объеме,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2B5DBF7E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«4» ставится, если вы</w:t>
      </w:r>
      <w:r>
        <w:rPr>
          <w:rFonts w:ascii="Times New Roman" w:hAnsi="Times New Roman"/>
          <w:sz w:val="24"/>
          <w:szCs w:val="24"/>
        </w:rPr>
        <w:t>полнены требования к оценке «5»</w:t>
      </w:r>
      <w:r w:rsidRPr="00AE0595">
        <w:rPr>
          <w:rFonts w:ascii="Times New Roman" w:hAnsi="Times New Roman"/>
          <w:sz w:val="24"/>
          <w:szCs w:val="24"/>
        </w:rPr>
        <w:t>, но было допущено два - три недочета, не более одной негрубой ошибки и одного недочёта.</w:t>
      </w:r>
    </w:p>
    <w:p w14:paraId="46881CF7" w14:textId="77777777" w:rsidR="002066E4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«3» ставится, </w:t>
      </w:r>
      <w:r w:rsidR="00BF6A7D">
        <w:rPr>
          <w:rFonts w:ascii="Times New Roman" w:hAnsi="Times New Roman"/>
          <w:sz w:val="24"/>
          <w:szCs w:val="24"/>
        </w:rPr>
        <w:t>если   работа выполнена   не   полностью, но объем выполненной   части</w:t>
      </w:r>
      <w:r w:rsidRPr="00AE0595">
        <w:rPr>
          <w:rFonts w:ascii="Times New Roman" w:hAnsi="Times New Roman"/>
          <w:sz w:val="24"/>
          <w:szCs w:val="24"/>
        </w:rPr>
        <w:t xml:space="preserve"> таков,</w:t>
      </w:r>
      <w:r w:rsidR="00BF6A7D">
        <w:rPr>
          <w:rFonts w:ascii="Times New Roman" w:hAnsi="Times New Roman"/>
          <w:sz w:val="24"/>
          <w:szCs w:val="24"/>
        </w:rPr>
        <w:t xml:space="preserve"> что   позволяет получить   правильные </w:t>
      </w:r>
      <w:r w:rsidRPr="00AE0595">
        <w:rPr>
          <w:rFonts w:ascii="Times New Roman" w:hAnsi="Times New Roman"/>
          <w:sz w:val="24"/>
          <w:szCs w:val="24"/>
        </w:rPr>
        <w:t xml:space="preserve">результаты   и выводы: если в ходе проведения опыта и измерений были допущены ошибки. </w:t>
      </w:r>
    </w:p>
    <w:p w14:paraId="6ECC018D" w14:textId="77777777" w:rsidR="002066E4" w:rsidRPr="00AE0595" w:rsidRDefault="002066E4" w:rsidP="00F443D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«2» ставится, </w:t>
      </w:r>
      <w:r w:rsidRPr="00AE0595">
        <w:rPr>
          <w:rFonts w:ascii="Times New Roman" w:hAnsi="Times New Roman"/>
          <w:sz w:val="24"/>
          <w:szCs w:val="24"/>
        </w:rPr>
        <w:t xml:space="preserve">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  </w:t>
      </w:r>
    </w:p>
    <w:p w14:paraId="4F43298D" w14:textId="77777777" w:rsidR="00F5011F" w:rsidRDefault="00F5011F" w:rsidP="00F5011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64658D" w14:textId="6BA90C20" w:rsidR="002066E4" w:rsidRPr="00536906" w:rsidRDefault="002066E4" w:rsidP="00F5011F">
      <w:pPr>
        <w:jc w:val="center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14:paraId="5D989847" w14:textId="77777777" w:rsidR="002066E4" w:rsidRDefault="002066E4" w:rsidP="00762030">
      <w:pPr>
        <w:rPr>
          <w:rFonts w:ascii="Times New Roman" w:hAnsi="Times New Roman"/>
          <w:sz w:val="24"/>
          <w:szCs w:val="24"/>
        </w:rPr>
      </w:pPr>
      <w:r w:rsidRPr="00275AE5">
        <w:rPr>
          <w:rFonts w:ascii="Times New Roman" w:hAnsi="Times New Roman"/>
          <w:b/>
          <w:i/>
        </w:rPr>
        <w:t>Глава 1</w:t>
      </w:r>
      <w:r w:rsidRPr="00275AE5">
        <w:rPr>
          <w:rFonts w:ascii="Times New Roman" w:hAnsi="Times New Roman"/>
          <w:b/>
        </w:rPr>
        <w:t>. Тепловые явления</w:t>
      </w:r>
      <w:r w:rsidRPr="00601B5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(23 часа).                                                                                                      </w:t>
      </w:r>
    </w:p>
    <w:p w14:paraId="4216D5A0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          Преобразование энергии в тепловых машинах. КПД тепловой машины. Экологические проблемы теплоэнергетики.            </w:t>
      </w:r>
    </w:p>
    <w:p w14:paraId="010E424E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lastRenderedPageBreak/>
        <w:t xml:space="preserve"> Демонстра</w:t>
      </w:r>
      <w:r>
        <w:rPr>
          <w:rFonts w:ascii="Times New Roman" w:hAnsi="Times New Roman"/>
          <w:sz w:val="24"/>
          <w:szCs w:val="24"/>
        </w:rPr>
        <w:t xml:space="preserve">ции: </w:t>
      </w:r>
    </w:p>
    <w:p w14:paraId="1B126263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AE0595">
        <w:rPr>
          <w:rFonts w:ascii="Times New Roman" w:hAnsi="Times New Roman"/>
          <w:sz w:val="24"/>
          <w:szCs w:val="24"/>
        </w:rPr>
        <w:t xml:space="preserve"> принцип действия термометра   </w:t>
      </w:r>
    </w:p>
    <w:p w14:paraId="2B551E59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теплопроводность различных материалов   </w:t>
      </w:r>
    </w:p>
    <w:p w14:paraId="7B7A0C04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конвекция в жидкостях и газах.    </w:t>
      </w:r>
    </w:p>
    <w:p w14:paraId="142BE92F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теплопередача путем излучения   </w:t>
      </w:r>
    </w:p>
    <w:p w14:paraId="739D6558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явление испарения            </w:t>
      </w:r>
    </w:p>
    <w:p w14:paraId="7845E6CA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Лабораторные работы: </w:t>
      </w:r>
    </w:p>
    <w:p w14:paraId="2CB3BD1C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Сравнение количества теплоты при смешивании воды разной температуры. </w:t>
      </w:r>
    </w:p>
    <w:p w14:paraId="066A9A0A" w14:textId="77777777" w:rsidR="002066E4" w:rsidRDefault="002066E4" w:rsidP="00762030">
      <w:pPr>
        <w:rPr>
          <w:rFonts w:ascii="Times New Roman" w:hAnsi="Times New Roman"/>
          <w:sz w:val="24"/>
          <w:szCs w:val="24"/>
        </w:rPr>
      </w:pPr>
      <w:r w:rsidRPr="00A010D8">
        <w:rPr>
          <w:rFonts w:ascii="Times New Roman" w:hAnsi="Times New Roman"/>
          <w:b/>
          <w:i/>
        </w:rPr>
        <w:t>Глава 2</w:t>
      </w:r>
      <w:r w:rsidRPr="00A010D8">
        <w:rPr>
          <w:rFonts w:ascii="Times New Roman" w:hAnsi="Times New Roman"/>
          <w:b/>
        </w:rPr>
        <w:t xml:space="preserve">. Электрические </w:t>
      </w:r>
      <w:r w:rsidRPr="005737D3">
        <w:rPr>
          <w:rFonts w:ascii="Times New Roman" w:hAnsi="Times New Roman"/>
          <w:b/>
        </w:rPr>
        <w:t>явления. (</w:t>
      </w:r>
      <w:r>
        <w:rPr>
          <w:rFonts w:ascii="Times New Roman" w:hAnsi="Times New Roman"/>
          <w:b/>
        </w:rPr>
        <w:t>32 часа).</w:t>
      </w:r>
    </w:p>
    <w:p w14:paraId="42A43452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              </w:t>
      </w:r>
    </w:p>
    <w:p w14:paraId="3077FA98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Демонстрации:     </w:t>
      </w:r>
    </w:p>
    <w:p w14:paraId="05D553AB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электризация тел    </w:t>
      </w:r>
    </w:p>
    <w:p w14:paraId="63F76E4F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два рода электрических зарядов    </w:t>
      </w:r>
    </w:p>
    <w:p w14:paraId="264FA677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устройство и действие электроскопа     </w:t>
      </w:r>
    </w:p>
    <w:p w14:paraId="58B1EDEF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закон сохранения электрических зарядов    </w:t>
      </w:r>
    </w:p>
    <w:p w14:paraId="3D01C756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проводники и изоляторы     - источники постоянного тока    </w:t>
      </w:r>
    </w:p>
    <w:p w14:paraId="0848FC19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измерение силы тока амперметром   </w:t>
      </w:r>
    </w:p>
    <w:p w14:paraId="72FBF3FD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измерение напряжения вольтметром    </w:t>
      </w:r>
    </w:p>
    <w:p w14:paraId="46CC37DB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реостат и магазин сопротивлений           </w:t>
      </w:r>
    </w:p>
    <w:p w14:paraId="2387ABA5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Лабораторные работы:      </w:t>
      </w:r>
    </w:p>
    <w:p w14:paraId="26D09FAD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Сборка электрической цепи и измерение силы тока в ее различных участках     </w:t>
      </w:r>
    </w:p>
    <w:p w14:paraId="2C8A754F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- Измерение напряжения на ра</w:t>
      </w:r>
      <w:r w:rsidR="00BF6A7D">
        <w:rPr>
          <w:rFonts w:ascii="Times New Roman" w:hAnsi="Times New Roman"/>
          <w:sz w:val="24"/>
          <w:szCs w:val="24"/>
        </w:rPr>
        <w:t xml:space="preserve">зличных участках электрической </w:t>
      </w:r>
      <w:r w:rsidRPr="00AE0595">
        <w:rPr>
          <w:rFonts w:ascii="Times New Roman" w:hAnsi="Times New Roman"/>
          <w:sz w:val="24"/>
          <w:szCs w:val="24"/>
        </w:rPr>
        <w:t xml:space="preserve">цепи     </w:t>
      </w:r>
    </w:p>
    <w:p w14:paraId="56C319C9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Регулирование силы тока реостатом        </w:t>
      </w:r>
    </w:p>
    <w:p w14:paraId="15C115CE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Измерение сопротивления проводника при помощи амперметра и вольтметра        </w:t>
      </w:r>
    </w:p>
    <w:p w14:paraId="2B6E34E3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Измерение мощности и работы тока в электрической лампе        </w:t>
      </w:r>
    </w:p>
    <w:p w14:paraId="3DEFB305" w14:textId="77777777" w:rsidR="002066E4" w:rsidRPr="00AE0595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- Измерение электрического сопротивления проводника</w:t>
      </w:r>
    </w:p>
    <w:p w14:paraId="2FB39664" w14:textId="77777777" w:rsidR="002066E4" w:rsidRDefault="002066E4" w:rsidP="008732E1">
      <w:pPr>
        <w:rPr>
          <w:rFonts w:ascii="Times New Roman" w:hAnsi="Times New Roman"/>
          <w:sz w:val="24"/>
          <w:szCs w:val="24"/>
        </w:rPr>
      </w:pPr>
      <w:r w:rsidRPr="00997A7A">
        <w:rPr>
          <w:rFonts w:ascii="Times New Roman" w:hAnsi="Times New Roman"/>
          <w:b/>
          <w:i/>
        </w:rPr>
        <w:t>Глава 3</w:t>
      </w:r>
      <w:r w:rsidRPr="00997A7A">
        <w:rPr>
          <w:rFonts w:ascii="Times New Roman" w:hAnsi="Times New Roman"/>
          <w:b/>
        </w:rPr>
        <w:t>. Электромагнитные явления</w:t>
      </w:r>
      <w:r>
        <w:rPr>
          <w:rFonts w:ascii="Times New Roman" w:hAnsi="Times New Roman"/>
          <w:b/>
        </w:rPr>
        <w:t xml:space="preserve">. (7 часов).                                                    </w:t>
      </w:r>
    </w:p>
    <w:p w14:paraId="179D506C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Постоянные магниты. Взаимодействие магнитов. Магнитное поле постоянного тока. Действие магнитного поля на проводник с током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0595">
        <w:rPr>
          <w:rFonts w:ascii="Times New Roman" w:hAnsi="Times New Roman"/>
          <w:sz w:val="24"/>
          <w:szCs w:val="24"/>
        </w:rPr>
        <w:t xml:space="preserve">Электродвигатель постоянного тока          </w:t>
      </w:r>
    </w:p>
    <w:p w14:paraId="09230DC3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Демонстрации:    </w:t>
      </w:r>
    </w:p>
    <w:p w14:paraId="20D3B31B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Опыт Эрстеда      </w:t>
      </w:r>
    </w:p>
    <w:p w14:paraId="748ACE4C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Магнитное поле тока     </w:t>
      </w:r>
    </w:p>
    <w:p w14:paraId="0C19425B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Действие магнитного поля на проводник с током     </w:t>
      </w:r>
    </w:p>
    <w:p w14:paraId="40136391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устройство электродвигателя         </w:t>
      </w:r>
    </w:p>
    <w:p w14:paraId="42DF8898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Лабораторная работа:</w:t>
      </w:r>
    </w:p>
    <w:p w14:paraId="1487FDAC" w14:textId="77777777" w:rsidR="002066E4" w:rsidRDefault="002066E4" w:rsidP="00AC5D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 Сборка электромагнита и испытание его действия"           </w:t>
      </w:r>
    </w:p>
    <w:p w14:paraId="401B69C7" w14:textId="77777777" w:rsidR="002066E4" w:rsidRDefault="002066E4" w:rsidP="008732E1">
      <w:pPr>
        <w:rPr>
          <w:rFonts w:ascii="Times New Roman" w:hAnsi="Times New Roman"/>
          <w:sz w:val="24"/>
          <w:szCs w:val="24"/>
        </w:rPr>
      </w:pPr>
      <w:r w:rsidRPr="009F5894">
        <w:rPr>
          <w:rFonts w:ascii="Times New Roman" w:hAnsi="Times New Roman"/>
          <w:b/>
          <w:i/>
        </w:rPr>
        <w:t>Глава 4</w:t>
      </w:r>
      <w:r w:rsidRPr="009F5894">
        <w:rPr>
          <w:rFonts w:ascii="Times New Roman" w:hAnsi="Times New Roman"/>
          <w:b/>
        </w:rPr>
        <w:t>. Световые явления</w:t>
      </w:r>
      <w:r>
        <w:rPr>
          <w:rFonts w:ascii="Times New Roman" w:hAnsi="Times New Roman"/>
          <w:b/>
        </w:rPr>
        <w:t xml:space="preserve">. (6 часов).                                                                         </w:t>
      </w:r>
    </w:p>
    <w:p w14:paraId="76B5DD44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         </w:t>
      </w:r>
    </w:p>
    <w:p w14:paraId="39F68213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Демонстрации:    </w:t>
      </w:r>
    </w:p>
    <w:p w14:paraId="40E8DCDB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прямолинейное распространение света   </w:t>
      </w:r>
    </w:p>
    <w:p w14:paraId="406DA21D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отражение света   </w:t>
      </w:r>
    </w:p>
    <w:p w14:paraId="48F1033C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преломление света   </w:t>
      </w:r>
    </w:p>
    <w:p w14:paraId="6115E053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ход лучей в собирающей линзе   </w:t>
      </w:r>
    </w:p>
    <w:p w14:paraId="1F4BAD97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ход лучей в рассеивающей линзе  </w:t>
      </w:r>
    </w:p>
    <w:p w14:paraId="354F40BD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lastRenderedPageBreak/>
        <w:t xml:space="preserve">-  построение изображений с помощью линз                 </w:t>
      </w:r>
    </w:p>
    <w:p w14:paraId="3C73660E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Лабораторные работы:      </w:t>
      </w:r>
    </w:p>
    <w:p w14:paraId="321F074C" w14:textId="77777777" w:rsidR="002066E4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Получение изображения при помощи собирающей линзы.</w:t>
      </w:r>
    </w:p>
    <w:p w14:paraId="6B67AAC6" w14:textId="77777777" w:rsidR="002066E4" w:rsidRPr="00AE0595" w:rsidRDefault="002066E4" w:rsidP="00407F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Повторение и итоговое тестирование </w:t>
      </w:r>
    </w:p>
    <w:p w14:paraId="030F68AB" w14:textId="77777777" w:rsidR="002066E4" w:rsidRDefault="002066E4" w:rsidP="00062B02">
      <w:pPr>
        <w:spacing w:before="100" w:beforeAutospacing="1" w:after="100" w:afterAutospacing="1"/>
        <w:ind w:left="1068" w:firstLine="348"/>
        <w:contextualSpacing/>
        <w:rPr>
          <w:rFonts w:ascii="Times New Roman" w:hAnsi="Times New Roman"/>
          <w:b/>
          <w:sz w:val="20"/>
          <w:szCs w:val="20"/>
        </w:rPr>
      </w:pPr>
    </w:p>
    <w:p w14:paraId="012F099E" w14:textId="77777777" w:rsidR="002066E4" w:rsidRPr="005E0E57" w:rsidRDefault="002066E4" w:rsidP="008450D0">
      <w:pPr>
        <w:spacing w:before="100" w:beforeAutospacing="1" w:after="100" w:afterAutospacing="1"/>
        <w:ind w:left="1068" w:firstLine="348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62B02"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tbl>
      <w:tblPr>
        <w:tblpPr w:leftFromText="180" w:rightFromText="180" w:vertAnchor="text" w:tblpX="-972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1"/>
        <w:gridCol w:w="5729"/>
        <w:gridCol w:w="1133"/>
        <w:gridCol w:w="1465"/>
        <w:gridCol w:w="1980"/>
      </w:tblGrid>
      <w:tr w:rsidR="002066E4" w:rsidRPr="00D57560" w14:paraId="7ADE71CC" w14:textId="77777777" w:rsidTr="008450D0">
        <w:tc>
          <w:tcPr>
            <w:tcW w:w="601" w:type="dxa"/>
          </w:tcPr>
          <w:p w14:paraId="0490AD4C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729" w:type="dxa"/>
          </w:tcPr>
          <w:p w14:paraId="3D54FE3E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Тема</w:t>
            </w:r>
          </w:p>
        </w:tc>
        <w:tc>
          <w:tcPr>
            <w:tcW w:w="1133" w:type="dxa"/>
            <w:vAlign w:val="center"/>
          </w:tcPr>
          <w:p w14:paraId="00AA5BBD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65" w:type="dxa"/>
            <w:vAlign w:val="center"/>
          </w:tcPr>
          <w:p w14:paraId="228E04BB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980" w:type="dxa"/>
            <w:vAlign w:val="center"/>
          </w:tcPr>
          <w:p w14:paraId="3D582DB6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2066E4" w:rsidRPr="00D57560" w14:paraId="4F38EBC0" w14:textId="77777777" w:rsidTr="008450D0">
        <w:tc>
          <w:tcPr>
            <w:tcW w:w="601" w:type="dxa"/>
          </w:tcPr>
          <w:p w14:paraId="42C09CFD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1.</w:t>
            </w:r>
          </w:p>
        </w:tc>
        <w:tc>
          <w:tcPr>
            <w:tcW w:w="5729" w:type="dxa"/>
          </w:tcPr>
          <w:p w14:paraId="725375B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560">
              <w:rPr>
                <w:rFonts w:ascii="Times New Roman" w:hAnsi="Times New Roman"/>
                <w:b/>
                <w:i/>
              </w:rPr>
              <w:t>Глава 1</w:t>
            </w:r>
            <w:r w:rsidRPr="00D57560">
              <w:rPr>
                <w:rFonts w:ascii="Times New Roman" w:hAnsi="Times New Roman"/>
                <w:b/>
              </w:rPr>
              <w:t xml:space="preserve">. Тепловые явления. (23 часа).                                                                                                      </w:t>
            </w:r>
            <w:r w:rsidRPr="00D57560">
              <w:rPr>
                <w:rFonts w:ascii="Times New Roman" w:hAnsi="Times New Roman"/>
              </w:rPr>
              <w:t>§ 1.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Тепловое движение. Температура.</w:t>
            </w:r>
          </w:p>
        </w:tc>
        <w:tc>
          <w:tcPr>
            <w:tcW w:w="1133" w:type="dxa"/>
            <w:vAlign w:val="center"/>
          </w:tcPr>
          <w:p w14:paraId="06D8E01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49192207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43B3A5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7EB4FCAC" w14:textId="77777777" w:rsidTr="008450D0">
        <w:tc>
          <w:tcPr>
            <w:tcW w:w="601" w:type="dxa"/>
          </w:tcPr>
          <w:p w14:paraId="55B8F2AD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2.</w:t>
            </w:r>
          </w:p>
        </w:tc>
        <w:tc>
          <w:tcPr>
            <w:tcW w:w="5729" w:type="dxa"/>
          </w:tcPr>
          <w:p w14:paraId="3342AD17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7560">
              <w:rPr>
                <w:rFonts w:ascii="Times New Roman" w:hAnsi="Times New Roman"/>
              </w:rPr>
              <w:t>§ 2.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 xml:space="preserve">Внутренняя энергия. </w:t>
            </w:r>
          </w:p>
        </w:tc>
        <w:tc>
          <w:tcPr>
            <w:tcW w:w="1133" w:type="dxa"/>
            <w:vAlign w:val="center"/>
          </w:tcPr>
          <w:p w14:paraId="1FF727D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7BF5C4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3345254E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51A53C79" w14:textId="77777777" w:rsidTr="008450D0">
        <w:trPr>
          <w:trHeight w:val="175"/>
        </w:trPr>
        <w:tc>
          <w:tcPr>
            <w:tcW w:w="601" w:type="dxa"/>
          </w:tcPr>
          <w:p w14:paraId="004E3C70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3.</w:t>
            </w:r>
          </w:p>
        </w:tc>
        <w:tc>
          <w:tcPr>
            <w:tcW w:w="5729" w:type="dxa"/>
          </w:tcPr>
          <w:p w14:paraId="5471422B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3. Способы изменения внутренней энергии тела.</w:t>
            </w:r>
          </w:p>
        </w:tc>
        <w:tc>
          <w:tcPr>
            <w:tcW w:w="1133" w:type="dxa"/>
            <w:vAlign w:val="center"/>
          </w:tcPr>
          <w:p w14:paraId="18044F4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8622EF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9B14B5E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B2A4AE7" w14:textId="77777777" w:rsidTr="008450D0">
        <w:tc>
          <w:tcPr>
            <w:tcW w:w="601" w:type="dxa"/>
          </w:tcPr>
          <w:p w14:paraId="4B0DDA4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4.</w:t>
            </w:r>
          </w:p>
        </w:tc>
        <w:tc>
          <w:tcPr>
            <w:tcW w:w="5729" w:type="dxa"/>
          </w:tcPr>
          <w:p w14:paraId="6D7CAED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4.Теплопроводность.</w:t>
            </w:r>
          </w:p>
        </w:tc>
        <w:tc>
          <w:tcPr>
            <w:tcW w:w="1133" w:type="dxa"/>
            <w:vAlign w:val="center"/>
          </w:tcPr>
          <w:p w14:paraId="634C330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D4EE4A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6A74C6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52DD5C1E" w14:textId="77777777" w:rsidTr="008450D0">
        <w:tc>
          <w:tcPr>
            <w:tcW w:w="601" w:type="dxa"/>
          </w:tcPr>
          <w:p w14:paraId="5088710F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5.</w:t>
            </w:r>
          </w:p>
        </w:tc>
        <w:tc>
          <w:tcPr>
            <w:tcW w:w="5729" w:type="dxa"/>
          </w:tcPr>
          <w:p w14:paraId="1D663115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5.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Конвекция. Примеры конвекции в природе и технике.</w:t>
            </w:r>
          </w:p>
        </w:tc>
        <w:tc>
          <w:tcPr>
            <w:tcW w:w="1133" w:type="dxa"/>
            <w:vAlign w:val="center"/>
          </w:tcPr>
          <w:p w14:paraId="7475A3EE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01ECF3B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1900E852" w14:textId="77777777" w:rsidR="002066E4" w:rsidRPr="00D57560" w:rsidRDefault="002066E4" w:rsidP="005E0E5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066E4" w:rsidRPr="00D57560" w14:paraId="5BC2FAFF" w14:textId="77777777" w:rsidTr="008450D0">
        <w:tc>
          <w:tcPr>
            <w:tcW w:w="601" w:type="dxa"/>
          </w:tcPr>
          <w:p w14:paraId="1123CBEF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6.</w:t>
            </w:r>
          </w:p>
        </w:tc>
        <w:tc>
          <w:tcPr>
            <w:tcW w:w="5729" w:type="dxa"/>
          </w:tcPr>
          <w:p w14:paraId="25534BEB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6.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Излучение. Термос. Теплопередача и растительный мир.</w:t>
            </w:r>
          </w:p>
        </w:tc>
        <w:tc>
          <w:tcPr>
            <w:tcW w:w="1133" w:type="dxa"/>
            <w:vAlign w:val="center"/>
          </w:tcPr>
          <w:p w14:paraId="079443C7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DF8CEC1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D20BB6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5174F820" w14:textId="77777777" w:rsidTr="008450D0">
        <w:tc>
          <w:tcPr>
            <w:tcW w:w="601" w:type="dxa"/>
          </w:tcPr>
          <w:p w14:paraId="6223DD87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7.</w:t>
            </w:r>
          </w:p>
        </w:tc>
        <w:tc>
          <w:tcPr>
            <w:tcW w:w="5729" w:type="dxa"/>
          </w:tcPr>
          <w:p w14:paraId="14F67C88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7.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Количество теплоты. Единицы количества теплоты.</w:t>
            </w:r>
          </w:p>
        </w:tc>
        <w:tc>
          <w:tcPr>
            <w:tcW w:w="1133" w:type="dxa"/>
            <w:vAlign w:val="center"/>
          </w:tcPr>
          <w:p w14:paraId="4F1423E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2B14A9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7687C3F1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E06860B" w14:textId="77777777" w:rsidTr="008450D0">
        <w:tc>
          <w:tcPr>
            <w:tcW w:w="601" w:type="dxa"/>
          </w:tcPr>
          <w:p w14:paraId="0F5FBBF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8.</w:t>
            </w:r>
          </w:p>
        </w:tc>
        <w:tc>
          <w:tcPr>
            <w:tcW w:w="5729" w:type="dxa"/>
          </w:tcPr>
          <w:p w14:paraId="66BAD27D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8. Удельная теплоёмкость.</w:t>
            </w:r>
          </w:p>
        </w:tc>
        <w:tc>
          <w:tcPr>
            <w:tcW w:w="1133" w:type="dxa"/>
            <w:vAlign w:val="center"/>
          </w:tcPr>
          <w:p w14:paraId="2829E47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A2FA2DE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40880A7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CF84048" w14:textId="77777777" w:rsidTr="008450D0">
        <w:tc>
          <w:tcPr>
            <w:tcW w:w="601" w:type="dxa"/>
          </w:tcPr>
          <w:p w14:paraId="1B5135C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9.</w:t>
            </w:r>
          </w:p>
        </w:tc>
        <w:tc>
          <w:tcPr>
            <w:tcW w:w="5729" w:type="dxa"/>
          </w:tcPr>
          <w:p w14:paraId="1588EEB5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 9.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Расчёт количества теплоты, необходимого для нагревания тела или выделяемого им при охлаждении. Л.Р. № 1. Сравнение количеств теплоты при смешивании воды разной температуры.</w:t>
            </w:r>
          </w:p>
        </w:tc>
        <w:tc>
          <w:tcPr>
            <w:tcW w:w="1133" w:type="dxa"/>
            <w:vAlign w:val="center"/>
          </w:tcPr>
          <w:p w14:paraId="413A604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78D864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B65018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775EE110" w14:textId="77777777" w:rsidTr="008450D0">
        <w:tc>
          <w:tcPr>
            <w:tcW w:w="601" w:type="dxa"/>
          </w:tcPr>
          <w:p w14:paraId="1AC6D264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10.</w:t>
            </w:r>
          </w:p>
        </w:tc>
        <w:tc>
          <w:tcPr>
            <w:tcW w:w="5729" w:type="dxa"/>
          </w:tcPr>
          <w:p w14:paraId="5881FDB3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10. Энергия топлива. Удельная теплота сгорания. Л.Р.№ 2. Измерение удельной теплоёмкости твёрдого тела.</w:t>
            </w:r>
          </w:p>
        </w:tc>
        <w:tc>
          <w:tcPr>
            <w:tcW w:w="1133" w:type="dxa"/>
            <w:vAlign w:val="center"/>
          </w:tcPr>
          <w:p w14:paraId="0DEE9EC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64E47E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42A572B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22110D63" w14:textId="77777777" w:rsidTr="008450D0">
        <w:tc>
          <w:tcPr>
            <w:tcW w:w="601" w:type="dxa"/>
          </w:tcPr>
          <w:p w14:paraId="0DED17DB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11.</w:t>
            </w:r>
          </w:p>
        </w:tc>
        <w:tc>
          <w:tcPr>
            <w:tcW w:w="5729" w:type="dxa"/>
          </w:tcPr>
          <w:p w14:paraId="5BB8D58B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11. Закон сохранения и превращения энергии в механических и тепловых процессах. Использование энергии Солнца на Земле.</w:t>
            </w:r>
          </w:p>
        </w:tc>
        <w:tc>
          <w:tcPr>
            <w:tcW w:w="1133" w:type="dxa"/>
            <w:vAlign w:val="center"/>
          </w:tcPr>
          <w:p w14:paraId="5CE51D0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C98303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57FC76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AD4091A" w14:textId="77777777" w:rsidTr="008450D0">
        <w:tc>
          <w:tcPr>
            <w:tcW w:w="601" w:type="dxa"/>
          </w:tcPr>
          <w:p w14:paraId="033B6270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12.</w:t>
            </w:r>
          </w:p>
        </w:tc>
        <w:tc>
          <w:tcPr>
            <w:tcW w:w="5729" w:type="dxa"/>
          </w:tcPr>
          <w:p w14:paraId="183C2381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12. Агрегатные состояния вещества.</w:t>
            </w:r>
          </w:p>
        </w:tc>
        <w:tc>
          <w:tcPr>
            <w:tcW w:w="1133" w:type="dxa"/>
            <w:vAlign w:val="center"/>
          </w:tcPr>
          <w:p w14:paraId="562AC3E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41AAAD6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4BCAB6C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04F65780" w14:textId="77777777" w:rsidTr="008450D0">
        <w:tc>
          <w:tcPr>
            <w:tcW w:w="601" w:type="dxa"/>
          </w:tcPr>
          <w:p w14:paraId="736E057B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13.</w:t>
            </w:r>
          </w:p>
        </w:tc>
        <w:tc>
          <w:tcPr>
            <w:tcW w:w="5729" w:type="dxa"/>
          </w:tcPr>
          <w:p w14:paraId="5ED5341F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13. Плавление и отвердевание кристаллических тел.</w:t>
            </w:r>
          </w:p>
        </w:tc>
        <w:tc>
          <w:tcPr>
            <w:tcW w:w="1133" w:type="dxa"/>
            <w:vAlign w:val="center"/>
          </w:tcPr>
          <w:p w14:paraId="343D6D97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33A21C03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6D1976F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5599B56" w14:textId="77777777" w:rsidTr="008450D0">
        <w:tc>
          <w:tcPr>
            <w:tcW w:w="601" w:type="dxa"/>
          </w:tcPr>
          <w:p w14:paraId="79877495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14.</w:t>
            </w:r>
          </w:p>
        </w:tc>
        <w:tc>
          <w:tcPr>
            <w:tcW w:w="5729" w:type="dxa"/>
          </w:tcPr>
          <w:p w14:paraId="5C9062FA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14. График плавления и отвердевания кристаллических тел. Аморфные тела. Плавление аморфных тел.</w:t>
            </w:r>
          </w:p>
        </w:tc>
        <w:tc>
          <w:tcPr>
            <w:tcW w:w="1133" w:type="dxa"/>
            <w:vAlign w:val="center"/>
          </w:tcPr>
          <w:p w14:paraId="2A31EB8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826A58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DA8874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55BB774E" w14:textId="77777777" w:rsidTr="008450D0">
        <w:tc>
          <w:tcPr>
            <w:tcW w:w="601" w:type="dxa"/>
          </w:tcPr>
          <w:p w14:paraId="79A8FA1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15.</w:t>
            </w:r>
          </w:p>
        </w:tc>
        <w:tc>
          <w:tcPr>
            <w:tcW w:w="5729" w:type="dxa"/>
          </w:tcPr>
          <w:p w14:paraId="628F725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15. Удельная теплота плавления.</w:t>
            </w:r>
          </w:p>
        </w:tc>
        <w:tc>
          <w:tcPr>
            <w:tcW w:w="1133" w:type="dxa"/>
            <w:vAlign w:val="center"/>
          </w:tcPr>
          <w:p w14:paraId="342244C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1B46F1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2168A1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0CA72E32" w14:textId="77777777" w:rsidTr="008450D0">
        <w:tc>
          <w:tcPr>
            <w:tcW w:w="601" w:type="dxa"/>
          </w:tcPr>
          <w:p w14:paraId="13DCCFF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16.</w:t>
            </w:r>
          </w:p>
        </w:tc>
        <w:tc>
          <w:tcPr>
            <w:tcW w:w="5729" w:type="dxa"/>
          </w:tcPr>
          <w:p w14:paraId="19230E6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16. Испарение. Насыщенный и ненасыщенный пар.</w:t>
            </w:r>
          </w:p>
        </w:tc>
        <w:tc>
          <w:tcPr>
            <w:tcW w:w="1133" w:type="dxa"/>
            <w:vAlign w:val="center"/>
          </w:tcPr>
          <w:p w14:paraId="70EC267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E8C5AAE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97F889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89E978B" w14:textId="77777777" w:rsidTr="008450D0">
        <w:tc>
          <w:tcPr>
            <w:tcW w:w="601" w:type="dxa"/>
          </w:tcPr>
          <w:p w14:paraId="04A3EFE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17.</w:t>
            </w:r>
          </w:p>
        </w:tc>
        <w:tc>
          <w:tcPr>
            <w:tcW w:w="5729" w:type="dxa"/>
          </w:tcPr>
          <w:p w14:paraId="20368207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17. Поглощение энергии при испарении жидкости и выделение её при конденсации пара. § 18. Кипение.</w:t>
            </w:r>
          </w:p>
        </w:tc>
        <w:tc>
          <w:tcPr>
            <w:tcW w:w="1133" w:type="dxa"/>
            <w:vAlign w:val="center"/>
          </w:tcPr>
          <w:p w14:paraId="6627009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14F581D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BF3F22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B3CA7A4" w14:textId="77777777" w:rsidTr="008450D0">
        <w:tc>
          <w:tcPr>
            <w:tcW w:w="601" w:type="dxa"/>
          </w:tcPr>
          <w:p w14:paraId="372883B7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18.</w:t>
            </w:r>
          </w:p>
        </w:tc>
        <w:tc>
          <w:tcPr>
            <w:tcW w:w="5729" w:type="dxa"/>
          </w:tcPr>
          <w:p w14:paraId="2851E39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19. Влажность воздуха. Способы определения влажности воздуха. Л.Р.№ 3. Измерение влажности воздуха.</w:t>
            </w:r>
          </w:p>
        </w:tc>
        <w:tc>
          <w:tcPr>
            <w:tcW w:w="1133" w:type="dxa"/>
            <w:vAlign w:val="center"/>
          </w:tcPr>
          <w:p w14:paraId="6895D99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7C99B1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C4EEF3B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473B5EE4" w14:textId="77777777" w:rsidTr="008450D0">
        <w:tc>
          <w:tcPr>
            <w:tcW w:w="601" w:type="dxa"/>
          </w:tcPr>
          <w:p w14:paraId="50F80622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19.</w:t>
            </w:r>
          </w:p>
        </w:tc>
        <w:tc>
          <w:tcPr>
            <w:tcW w:w="5729" w:type="dxa"/>
          </w:tcPr>
          <w:p w14:paraId="56103219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20. Удельная теплота парообразования и конденсации.</w:t>
            </w:r>
          </w:p>
        </w:tc>
        <w:tc>
          <w:tcPr>
            <w:tcW w:w="1133" w:type="dxa"/>
            <w:vAlign w:val="center"/>
          </w:tcPr>
          <w:p w14:paraId="465ECA90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3D8DDC3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646050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4D71A67" w14:textId="77777777" w:rsidTr="008450D0">
        <w:tc>
          <w:tcPr>
            <w:tcW w:w="601" w:type="dxa"/>
          </w:tcPr>
          <w:p w14:paraId="4BB43502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20.</w:t>
            </w:r>
          </w:p>
        </w:tc>
        <w:tc>
          <w:tcPr>
            <w:tcW w:w="5729" w:type="dxa"/>
          </w:tcPr>
          <w:p w14:paraId="5B6261F2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21. Работа газа и пара при расширении.</w:t>
            </w:r>
          </w:p>
        </w:tc>
        <w:tc>
          <w:tcPr>
            <w:tcW w:w="1133" w:type="dxa"/>
            <w:vAlign w:val="center"/>
          </w:tcPr>
          <w:p w14:paraId="6854610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81BE4E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312A0A3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95B54D9" w14:textId="77777777" w:rsidTr="008450D0">
        <w:tc>
          <w:tcPr>
            <w:tcW w:w="601" w:type="dxa"/>
          </w:tcPr>
          <w:p w14:paraId="3B1CB84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21.</w:t>
            </w:r>
          </w:p>
        </w:tc>
        <w:tc>
          <w:tcPr>
            <w:tcW w:w="5729" w:type="dxa"/>
          </w:tcPr>
          <w:p w14:paraId="57D5A9D2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22. Двигатель внутреннего сгорания. § 23. Паровая турбина.</w:t>
            </w:r>
          </w:p>
        </w:tc>
        <w:tc>
          <w:tcPr>
            <w:tcW w:w="1133" w:type="dxa"/>
            <w:vAlign w:val="center"/>
          </w:tcPr>
          <w:p w14:paraId="3AE0C21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B81EBC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23F16D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5E18F533" w14:textId="77777777" w:rsidTr="008450D0">
        <w:tc>
          <w:tcPr>
            <w:tcW w:w="601" w:type="dxa"/>
          </w:tcPr>
          <w:p w14:paraId="6FD2EB8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22.</w:t>
            </w:r>
          </w:p>
        </w:tc>
        <w:tc>
          <w:tcPr>
            <w:tcW w:w="5729" w:type="dxa"/>
          </w:tcPr>
          <w:p w14:paraId="09A1E2E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24. КПД теплового двигателя. Контрольная работа по теме "Агрегатные состояния вещества".</w:t>
            </w:r>
          </w:p>
        </w:tc>
        <w:tc>
          <w:tcPr>
            <w:tcW w:w="1133" w:type="dxa"/>
            <w:vAlign w:val="center"/>
          </w:tcPr>
          <w:p w14:paraId="228A510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F5300E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1E55D6A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19EF360E" w14:textId="77777777" w:rsidTr="008450D0">
        <w:tc>
          <w:tcPr>
            <w:tcW w:w="601" w:type="dxa"/>
          </w:tcPr>
          <w:p w14:paraId="7E837D44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23.</w:t>
            </w:r>
          </w:p>
        </w:tc>
        <w:tc>
          <w:tcPr>
            <w:tcW w:w="5729" w:type="dxa"/>
          </w:tcPr>
          <w:p w14:paraId="15698E72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Зачет по теме «Тепловые явления».</w:t>
            </w:r>
          </w:p>
        </w:tc>
        <w:tc>
          <w:tcPr>
            <w:tcW w:w="1133" w:type="dxa"/>
            <w:vAlign w:val="center"/>
          </w:tcPr>
          <w:p w14:paraId="0D8A5EE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067228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FA361E3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75D20A00" w14:textId="77777777" w:rsidTr="008450D0">
        <w:tc>
          <w:tcPr>
            <w:tcW w:w="601" w:type="dxa"/>
          </w:tcPr>
          <w:p w14:paraId="08F982D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24.</w:t>
            </w:r>
          </w:p>
        </w:tc>
        <w:tc>
          <w:tcPr>
            <w:tcW w:w="5729" w:type="dxa"/>
          </w:tcPr>
          <w:p w14:paraId="671D3E15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  <w:b/>
                <w:i/>
              </w:rPr>
              <w:t>Глава 2</w:t>
            </w:r>
            <w:r w:rsidRPr="00D57560">
              <w:rPr>
                <w:rFonts w:ascii="Times New Roman" w:hAnsi="Times New Roman"/>
                <w:b/>
              </w:rPr>
              <w:t>. Электрические явления. (32 часа).</w:t>
            </w:r>
            <w:r w:rsidRPr="00D57560">
              <w:rPr>
                <w:rFonts w:ascii="Times New Roman" w:hAnsi="Times New Roman"/>
              </w:rPr>
              <w:t xml:space="preserve">  § 25. Электризация тел при соприкосновении. Взаимодействие заряженных тел.</w:t>
            </w:r>
          </w:p>
        </w:tc>
        <w:tc>
          <w:tcPr>
            <w:tcW w:w="1133" w:type="dxa"/>
            <w:vAlign w:val="center"/>
          </w:tcPr>
          <w:p w14:paraId="67E38C8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F92521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4B64D1D1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EF3AC54" w14:textId="77777777" w:rsidTr="008450D0">
        <w:tc>
          <w:tcPr>
            <w:tcW w:w="601" w:type="dxa"/>
          </w:tcPr>
          <w:p w14:paraId="15D6A25B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25.</w:t>
            </w:r>
          </w:p>
        </w:tc>
        <w:tc>
          <w:tcPr>
            <w:tcW w:w="5729" w:type="dxa"/>
          </w:tcPr>
          <w:p w14:paraId="661F3660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26. Электроскоп. § 27. Электрическое поле.</w:t>
            </w:r>
          </w:p>
        </w:tc>
        <w:tc>
          <w:tcPr>
            <w:tcW w:w="1133" w:type="dxa"/>
            <w:vAlign w:val="center"/>
          </w:tcPr>
          <w:p w14:paraId="5675FF5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7D210E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0DFA61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0C803C62" w14:textId="77777777" w:rsidTr="008450D0">
        <w:tc>
          <w:tcPr>
            <w:tcW w:w="601" w:type="dxa"/>
          </w:tcPr>
          <w:p w14:paraId="2526E28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26.</w:t>
            </w:r>
          </w:p>
        </w:tc>
        <w:tc>
          <w:tcPr>
            <w:tcW w:w="5729" w:type="dxa"/>
          </w:tcPr>
          <w:p w14:paraId="5FCDA1AC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28. Делимость электрического заряда. Электрон.</w:t>
            </w:r>
          </w:p>
        </w:tc>
        <w:tc>
          <w:tcPr>
            <w:tcW w:w="1133" w:type="dxa"/>
            <w:vAlign w:val="center"/>
          </w:tcPr>
          <w:p w14:paraId="6EC01FA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B8AE6D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7AC5ACB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1D45DDD" w14:textId="77777777" w:rsidTr="008450D0">
        <w:tc>
          <w:tcPr>
            <w:tcW w:w="601" w:type="dxa"/>
          </w:tcPr>
          <w:p w14:paraId="2E9922C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27.</w:t>
            </w:r>
          </w:p>
        </w:tc>
        <w:tc>
          <w:tcPr>
            <w:tcW w:w="5729" w:type="dxa"/>
          </w:tcPr>
          <w:p w14:paraId="43D8792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29. Строение атомов.</w:t>
            </w:r>
          </w:p>
        </w:tc>
        <w:tc>
          <w:tcPr>
            <w:tcW w:w="1133" w:type="dxa"/>
            <w:vAlign w:val="center"/>
          </w:tcPr>
          <w:p w14:paraId="62AC718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C8B65BE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ACAD18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D22C536" w14:textId="77777777" w:rsidTr="008450D0">
        <w:tc>
          <w:tcPr>
            <w:tcW w:w="601" w:type="dxa"/>
          </w:tcPr>
          <w:p w14:paraId="3B21C7D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28.</w:t>
            </w:r>
          </w:p>
        </w:tc>
        <w:tc>
          <w:tcPr>
            <w:tcW w:w="5729" w:type="dxa"/>
          </w:tcPr>
          <w:p w14:paraId="19FD6EA9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30. Объяснение электрических явлений.</w:t>
            </w:r>
          </w:p>
        </w:tc>
        <w:tc>
          <w:tcPr>
            <w:tcW w:w="1133" w:type="dxa"/>
            <w:vAlign w:val="center"/>
          </w:tcPr>
          <w:p w14:paraId="2A8B092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32EB337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422910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55CD403" w14:textId="77777777" w:rsidTr="008450D0">
        <w:tc>
          <w:tcPr>
            <w:tcW w:w="601" w:type="dxa"/>
          </w:tcPr>
          <w:p w14:paraId="79F47245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29.</w:t>
            </w:r>
          </w:p>
        </w:tc>
        <w:tc>
          <w:tcPr>
            <w:tcW w:w="5729" w:type="dxa"/>
          </w:tcPr>
          <w:p w14:paraId="31D0B01D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 xml:space="preserve">§ 31. Проводники, полупроводники и непроводники </w:t>
            </w:r>
            <w:r w:rsidRPr="00D57560">
              <w:rPr>
                <w:rFonts w:ascii="Times New Roman" w:hAnsi="Times New Roman"/>
              </w:rPr>
              <w:lastRenderedPageBreak/>
              <w:t>электричества.</w:t>
            </w:r>
          </w:p>
        </w:tc>
        <w:tc>
          <w:tcPr>
            <w:tcW w:w="1133" w:type="dxa"/>
            <w:vAlign w:val="center"/>
          </w:tcPr>
          <w:p w14:paraId="2E01038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lastRenderedPageBreak/>
              <w:t>1</w:t>
            </w:r>
          </w:p>
        </w:tc>
        <w:tc>
          <w:tcPr>
            <w:tcW w:w="1465" w:type="dxa"/>
            <w:vAlign w:val="center"/>
          </w:tcPr>
          <w:p w14:paraId="77F043D3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766FF4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A1F83EE" w14:textId="77777777" w:rsidTr="008450D0">
        <w:tc>
          <w:tcPr>
            <w:tcW w:w="601" w:type="dxa"/>
          </w:tcPr>
          <w:p w14:paraId="753E42E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30.</w:t>
            </w:r>
          </w:p>
        </w:tc>
        <w:tc>
          <w:tcPr>
            <w:tcW w:w="5729" w:type="dxa"/>
          </w:tcPr>
          <w:p w14:paraId="709A0450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32. Электрический ток. Источники электрического тока.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Контрольная работа по теме «Электризация тел. Строение атома».</w:t>
            </w:r>
          </w:p>
        </w:tc>
        <w:tc>
          <w:tcPr>
            <w:tcW w:w="1133" w:type="dxa"/>
            <w:vAlign w:val="center"/>
          </w:tcPr>
          <w:p w14:paraId="5FA4744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430D0A47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6501AC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2C4ADBB2" w14:textId="77777777" w:rsidTr="008450D0">
        <w:tc>
          <w:tcPr>
            <w:tcW w:w="601" w:type="dxa"/>
          </w:tcPr>
          <w:p w14:paraId="16151A2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31.</w:t>
            </w:r>
          </w:p>
        </w:tc>
        <w:tc>
          <w:tcPr>
            <w:tcW w:w="5729" w:type="dxa"/>
          </w:tcPr>
          <w:p w14:paraId="429A0C9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33. Электрическая цепь и её составные части.</w:t>
            </w:r>
          </w:p>
        </w:tc>
        <w:tc>
          <w:tcPr>
            <w:tcW w:w="1133" w:type="dxa"/>
            <w:vAlign w:val="center"/>
          </w:tcPr>
          <w:p w14:paraId="2AE1A0F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CE9391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A3EF50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86828B9" w14:textId="77777777" w:rsidTr="008450D0">
        <w:tc>
          <w:tcPr>
            <w:tcW w:w="601" w:type="dxa"/>
          </w:tcPr>
          <w:p w14:paraId="4EDB007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32.</w:t>
            </w:r>
          </w:p>
        </w:tc>
        <w:tc>
          <w:tcPr>
            <w:tcW w:w="5729" w:type="dxa"/>
          </w:tcPr>
          <w:p w14:paraId="42AD0BE0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34. Электрический ток в металлах.</w:t>
            </w:r>
          </w:p>
        </w:tc>
        <w:tc>
          <w:tcPr>
            <w:tcW w:w="1133" w:type="dxa"/>
            <w:vAlign w:val="center"/>
          </w:tcPr>
          <w:p w14:paraId="03AD70E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FD0662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8EB5D53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D6FC3A0" w14:textId="77777777" w:rsidTr="008450D0">
        <w:tc>
          <w:tcPr>
            <w:tcW w:w="601" w:type="dxa"/>
          </w:tcPr>
          <w:p w14:paraId="3EEF0671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33.</w:t>
            </w:r>
          </w:p>
        </w:tc>
        <w:tc>
          <w:tcPr>
            <w:tcW w:w="5729" w:type="dxa"/>
          </w:tcPr>
          <w:p w14:paraId="72D6F098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35. Действия электрического тока.</w:t>
            </w:r>
          </w:p>
        </w:tc>
        <w:tc>
          <w:tcPr>
            <w:tcW w:w="1133" w:type="dxa"/>
            <w:vAlign w:val="center"/>
          </w:tcPr>
          <w:p w14:paraId="3AD8E55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DE3FB3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1E299CC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6A699CF8" w14:textId="77777777" w:rsidTr="008450D0">
        <w:tc>
          <w:tcPr>
            <w:tcW w:w="601" w:type="dxa"/>
          </w:tcPr>
          <w:p w14:paraId="03B0A25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34.</w:t>
            </w:r>
          </w:p>
        </w:tc>
        <w:tc>
          <w:tcPr>
            <w:tcW w:w="5729" w:type="dxa"/>
          </w:tcPr>
          <w:p w14:paraId="2A510647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36. Направление электрического тока.</w:t>
            </w:r>
          </w:p>
        </w:tc>
        <w:tc>
          <w:tcPr>
            <w:tcW w:w="1133" w:type="dxa"/>
            <w:vAlign w:val="center"/>
          </w:tcPr>
          <w:p w14:paraId="016A926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07E831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407883EB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A020E8E" w14:textId="77777777" w:rsidTr="008450D0">
        <w:tc>
          <w:tcPr>
            <w:tcW w:w="601" w:type="dxa"/>
          </w:tcPr>
          <w:p w14:paraId="70B7C4AF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35.</w:t>
            </w:r>
          </w:p>
        </w:tc>
        <w:tc>
          <w:tcPr>
            <w:tcW w:w="5729" w:type="dxa"/>
          </w:tcPr>
          <w:p w14:paraId="550171AC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37. Сила тока. Единицы силы тока.</w:t>
            </w:r>
          </w:p>
        </w:tc>
        <w:tc>
          <w:tcPr>
            <w:tcW w:w="1133" w:type="dxa"/>
            <w:vAlign w:val="center"/>
          </w:tcPr>
          <w:p w14:paraId="3372B65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2C90B4E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5C38CE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577B7A9" w14:textId="77777777" w:rsidTr="008450D0">
        <w:tc>
          <w:tcPr>
            <w:tcW w:w="601" w:type="dxa"/>
          </w:tcPr>
          <w:p w14:paraId="7BF528BC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36.</w:t>
            </w:r>
          </w:p>
        </w:tc>
        <w:tc>
          <w:tcPr>
            <w:tcW w:w="5729" w:type="dxa"/>
          </w:tcPr>
          <w:p w14:paraId="0728BB9F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38. Амперметр. Измерение силы тока. Л.Р.№ 4. Сборка электрической цепи и измерение силы тока в её различных участках.</w:t>
            </w:r>
          </w:p>
        </w:tc>
        <w:tc>
          <w:tcPr>
            <w:tcW w:w="1133" w:type="dxa"/>
            <w:vAlign w:val="center"/>
          </w:tcPr>
          <w:p w14:paraId="40B2780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9B3D0B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225B5925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44F7E2A" w14:textId="77777777" w:rsidTr="008450D0">
        <w:tc>
          <w:tcPr>
            <w:tcW w:w="601" w:type="dxa"/>
          </w:tcPr>
          <w:p w14:paraId="7CCD925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37.</w:t>
            </w:r>
          </w:p>
        </w:tc>
        <w:tc>
          <w:tcPr>
            <w:tcW w:w="5729" w:type="dxa"/>
          </w:tcPr>
          <w:p w14:paraId="75747D3B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39. Электрическое напряжение.</w:t>
            </w:r>
          </w:p>
        </w:tc>
        <w:tc>
          <w:tcPr>
            <w:tcW w:w="1133" w:type="dxa"/>
            <w:vAlign w:val="center"/>
          </w:tcPr>
          <w:p w14:paraId="10F52810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80EA96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584D79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473F9621" w14:textId="77777777" w:rsidTr="008450D0">
        <w:tc>
          <w:tcPr>
            <w:tcW w:w="601" w:type="dxa"/>
          </w:tcPr>
          <w:p w14:paraId="58A807F1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38.</w:t>
            </w:r>
          </w:p>
        </w:tc>
        <w:tc>
          <w:tcPr>
            <w:tcW w:w="5729" w:type="dxa"/>
          </w:tcPr>
          <w:p w14:paraId="41459DF7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40. Единицы напряжения.</w:t>
            </w:r>
          </w:p>
        </w:tc>
        <w:tc>
          <w:tcPr>
            <w:tcW w:w="1133" w:type="dxa"/>
            <w:vAlign w:val="center"/>
          </w:tcPr>
          <w:p w14:paraId="26C9D86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87FF92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086322C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166F450" w14:textId="77777777" w:rsidTr="008450D0">
        <w:tc>
          <w:tcPr>
            <w:tcW w:w="601" w:type="dxa"/>
          </w:tcPr>
          <w:p w14:paraId="6D6F4927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39.</w:t>
            </w:r>
          </w:p>
        </w:tc>
        <w:tc>
          <w:tcPr>
            <w:tcW w:w="5729" w:type="dxa"/>
          </w:tcPr>
          <w:p w14:paraId="61563CDA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41. Вольтметр. Измерение напряжения. Л.Р. № 5. Измерение напряжения на различных участках электрической цепи.</w:t>
            </w:r>
          </w:p>
        </w:tc>
        <w:tc>
          <w:tcPr>
            <w:tcW w:w="1133" w:type="dxa"/>
            <w:vAlign w:val="center"/>
          </w:tcPr>
          <w:p w14:paraId="44694F6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7175AC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7602B858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5CB4317F" w14:textId="77777777" w:rsidTr="008450D0">
        <w:tc>
          <w:tcPr>
            <w:tcW w:w="601" w:type="dxa"/>
          </w:tcPr>
          <w:p w14:paraId="45B79414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40.</w:t>
            </w:r>
          </w:p>
        </w:tc>
        <w:tc>
          <w:tcPr>
            <w:tcW w:w="5729" w:type="dxa"/>
          </w:tcPr>
          <w:p w14:paraId="2EB89623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42. Зависимость силы тока от напряжения.</w:t>
            </w:r>
          </w:p>
        </w:tc>
        <w:tc>
          <w:tcPr>
            <w:tcW w:w="1133" w:type="dxa"/>
            <w:vAlign w:val="center"/>
          </w:tcPr>
          <w:p w14:paraId="7A64928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F555E3D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90D424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15F1C67F" w14:textId="77777777" w:rsidTr="008450D0">
        <w:tc>
          <w:tcPr>
            <w:tcW w:w="601" w:type="dxa"/>
          </w:tcPr>
          <w:p w14:paraId="07DBCC9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41.</w:t>
            </w:r>
          </w:p>
        </w:tc>
        <w:tc>
          <w:tcPr>
            <w:tcW w:w="5729" w:type="dxa"/>
          </w:tcPr>
          <w:p w14:paraId="1643EB69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43. Электрическое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сопротивление проводников. Единицы сопротивления.</w:t>
            </w:r>
          </w:p>
        </w:tc>
        <w:tc>
          <w:tcPr>
            <w:tcW w:w="1133" w:type="dxa"/>
            <w:vAlign w:val="center"/>
          </w:tcPr>
          <w:p w14:paraId="46AAE3F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4F8B69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74810D8D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0D6186B7" w14:textId="77777777" w:rsidTr="008450D0">
        <w:tc>
          <w:tcPr>
            <w:tcW w:w="601" w:type="dxa"/>
          </w:tcPr>
          <w:p w14:paraId="7758BBB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42.</w:t>
            </w:r>
          </w:p>
        </w:tc>
        <w:tc>
          <w:tcPr>
            <w:tcW w:w="5729" w:type="dxa"/>
          </w:tcPr>
          <w:p w14:paraId="22275E6A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44. Закон Ома для участка цепи.</w:t>
            </w:r>
          </w:p>
        </w:tc>
        <w:tc>
          <w:tcPr>
            <w:tcW w:w="1133" w:type="dxa"/>
            <w:vAlign w:val="center"/>
          </w:tcPr>
          <w:p w14:paraId="5B5DBBA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35F604B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3A208A2C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167E2D4E" w14:textId="77777777" w:rsidTr="008450D0">
        <w:tc>
          <w:tcPr>
            <w:tcW w:w="601" w:type="dxa"/>
          </w:tcPr>
          <w:p w14:paraId="7179CDF4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43.</w:t>
            </w:r>
          </w:p>
        </w:tc>
        <w:tc>
          <w:tcPr>
            <w:tcW w:w="5729" w:type="dxa"/>
          </w:tcPr>
          <w:p w14:paraId="68DF01AC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45. Расчёт сопротивления проводника. Удельное сопротивление.</w:t>
            </w:r>
          </w:p>
        </w:tc>
        <w:tc>
          <w:tcPr>
            <w:tcW w:w="1133" w:type="dxa"/>
            <w:vAlign w:val="center"/>
          </w:tcPr>
          <w:p w14:paraId="4E50236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36A692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44FDA7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F018307" w14:textId="77777777" w:rsidTr="008450D0">
        <w:tc>
          <w:tcPr>
            <w:tcW w:w="601" w:type="dxa"/>
          </w:tcPr>
          <w:p w14:paraId="019CC3C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44.</w:t>
            </w:r>
          </w:p>
        </w:tc>
        <w:tc>
          <w:tcPr>
            <w:tcW w:w="5729" w:type="dxa"/>
          </w:tcPr>
          <w:p w14:paraId="760F9D34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46. Примеры на расчёт сопротивления проводника, силы тока и напряжения. Л.Р.№ 7. Измерение сопротивления проводника при помощи амперметра и вольтметра.</w:t>
            </w:r>
          </w:p>
        </w:tc>
        <w:tc>
          <w:tcPr>
            <w:tcW w:w="1133" w:type="dxa"/>
            <w:vAlign w:val="center"/>
          </w:tcPr>
          <w:p w14:paraId="500ED40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3E89A0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D6B0DE9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6BED7B0" w14:textId="77777777" w:rsidTr="008450D0">
        <w:tc>
          <w:tcPr>
            <w:tcW w:w="601" w:type="dxa"/>
          </w:tcPr>
          <w:p w14:paraId="380C863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45.</w:t>
            </w:r>
          </w:p>
        </w:tc>
        <w:tc>
          <w:tcPr>
            <w:tcW w:w="5729" w:type="dxa"/>
          </w:tcPr>
          <w:p w14:paraId="53861B03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47. Реостаты. Л.Р.№ 6. Регулирование силы тока реостатом.</w:t>
            </w:r>
          </w:p>
        </w:tc>
        <w:tc>
          <w:tcPr>
            <w:tcW w:w="1133" w:type="dxa"/>
            <w:vAlign w:val="center"/>
          </w:tcPr>
          <w:p w14:paraId="5AC727E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553367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45C5F4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470613F4" w14:textId="77777777" w:rsidTr="008450D0">
        <w:tc>
          <w:tcPr>
            <w:tcW w:w="601" w:type="dxa"/>
          </w:tcPr>
          <w:p w14:paraId="4265790B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46.</w:t>
            </w:r>
          </w:p>
        </w:tc>
        <w:tc>
          <w:tcPr>
            <w:tcW w:w="5729" w:type="dxa"/>
          </w:tcPr>
          <w:p w14:paraId="49E1695F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48. Последовательное соединение проводников.</w:t>
            </w:r>
          </w:p>
        </w:tc>
        <w:tc>
          <w:tcPr>
            <w:tcW w:w="1133" w:type="dxa"/>
            <w:vAlign w:val="center"/>
          </w:tcPr>
          <w:p w14:paraId="67943B3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3CAFFDA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46A1C4C2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176326AC" w14:textId="77777777" w:rsidTr="008450D0">
        <w:tc>
          <w:tcPr>
            <w:tcW w:w="601" w:type="dxa"/>
          </w:tcPr>
          <w:p w14:paraId="4F384A70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47.</w:t>
            </w:r>
          </w:p>
        </w:tc>
        <w:tc>
          <w:tcPr>
            <w:tcW w:w="5729" w:type="dxa"/>
          </w:tcPr>
          <w:p w14:paraId="3D8C7983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49. Параллельное соединение проводников.</w:t>
            </w:r>
          </w:p>
        </w:tc>
        <w:tc>
          <w:tcPr>
            <w:tcW w:w="1133" w:type="dxa"/>
            <w:vAlign w:val="center"/>
          </w:tcPr>
          <w:p w14:paraId="511E73B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84A77F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7BE83C6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BBDAF4E" w14:textId="77777777" w:rsidTr="008450D0">
        <w:tc>
          <w:tcPr>
            <w:tcW w:w="601" w:type="dxa"/>
          </w:tcPr>
          <w:p w14:paraId="51CF5EBD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48.</w:t>
            </w:r>
          </w:p>
        </w:tc>
        <w:tc>
          <w:tcPr>
            <w:tcW w:w="5729" w:type="dxa"/>
          </w:tcPr>
          <w:p w14:paraId="1B7252BA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50. Работа электрического тока.</w:t>
            </w:r>
          </w:p>
        </w:tc>
        <w:tc>
          <w:tcPr>
            <w:tcW w:w="1133" w:type="dxa"/>
            <w:vAlign w:val="center"/>
          </w:tcPr>
          <w:p w14:paraId="0BDC69CA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1D3110C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3941C8B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1470C35C" w14:textId="77777777" w:rsidTr="008450D0">
        <w:tc>
          <w:tcPr>
            <w:tcW w:w="601" w:type="dxa"/>
          </w:tcPr>
          <w:p w14:paraId="26FB1E3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49.</w:t>
            </w:r>
          </w:p>
        </w:tc>
        <w:tc>
          <w:tcPr>
            <w:tcW w:w="5729" w:type="dxa"/>
          </w:tcPr>
          <w:p w14:paraId="0AC3573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51. Мощность электрического тока.</w:t>
            </w:r>
          </w:p>
        </w:tc>
        <w:tc>
          <w:tcPr>
            <w:tcW w:w="1133" w:type="dxa"/>
            <w:vAlign w:val="center"/>
          </w:tcPr>
          <w:p w14:paraId="02F578AE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E23585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4D00029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7867F3B6" w14:textId="77777777" w:rsidTr="008450D0">
        <w:tc>
          <w:tcPr>
            <w:tcW w:w="601" w:type="dxa"/>
          </w:tcPr>
          <w:p w14:paraId="45036C1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50.</w:t>
            </w:r>
          </w:p>
        </w:tc>
        <w:tc>
          <w:tcPr>
            <w:tcW w:w="5729" w:type="dxa"/>
          </w:tcPr>
          <w:p w14:paraId="2F56E675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52. Единицы работы электрического тока, применяемые на практике.</w:t>
            </w:r>
          </w:p>
        </w:tc>
        <w:tc>
          <w:tcPr>
            <w:tcW w:w="1133" w:type="dxa"/>
            <w:vAlign w:val="center"/>
          </w:tcPr>
          <w:p w14:paraId="33D3D52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0A4C096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B7D13A9" w14:textId="77777777" w:rsidR="002066E4" w:rsidRPr="00D57560" w:rsidRDefault="002066E4" w:rsidP="005E0E5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066E4" w:rsidRPr="00D57560" w14:paraId="286BFF13" w14:textId="77777777" w:rsidTr="008450D0">
        <w:trPr>
          <w:trHeight w:val="289"/>
        </w:trPr>
        <w:tc>
          <w:tcPr>
            <w:tcW w:w="601" w:type="dxa"/>
          </w:tcPr>
          <w:p w14:paraId="46FD8B9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51.</w:t>
            </w:r>
          </w:p>
        </w:tc>
        <w:tc>
          <w:tcPr>
            <w:tcW w:w="5729" w:type="dxa"/>
          </w:tcPr>
          <w:p w14:paraId="07E13770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53. Нагревание проводников электрическим током. Закон Джоуля—Ленца.</w:t>
            </w:r>
          </w:p>
        </w:tc>
        <w:tc>
          <w:tcPr>
            <w:tcW w:w="1133" w:type="dxa"/>
            <w:vAlign w:val="center"/>
          </w:tcPr>
          <w:p w14:paraId="661888C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643D98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3FD5329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51E4280E" w14:textId="77777777" w:rsidTr="008450D0">
        <w:tc>
          <w:tcPr>
            <w:tcW w:w="601" w:type="dxa"/>
          </w:tcPr>
          <w:p w14:paraId="522531B3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52.</w:t>
            </w:r>
          </w:p>
        </w:tc>
        <w:tc>
          <w:tcPr>
            <w:tcW w:w="5729" w:type="dxa"/>
          </w:tcPr>
          <w:p w14:paraId="77F089E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54. Конденсатор.</w:t>
            </w:r>
          </w:p>
        </w:tc>
        <w:tc>
          <w:tcPr>
            <w:tcW w:w="1133" w:type="dxa"/>
            <w:vAlign w:val="center"/>
          </w:tcPr>
          <w:p w14:paraId="61E72FA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D1BA6C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8DA185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1AD8E8AB" w14:textId="77777777" w:rsidTr="008450D0">
        <w:tc>
          <w:tcPr>
            <w:tcW w:w="601" w:type="dxa"/>
          </w:tcPr>
          <w:p w14:paraId="38E17D40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53.</w:t>
            </w:r>
          </w:p>
        </w:tc>
        <w:tc>
          <w:tcPr>
            <w:tcW w:w="5729" w:type="dxa"/>
          </w:tcPr>
          <w:p w14:paraId="3D8EC3C3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55. Лампа накаливания. Электрические нагревательные приборы.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Л.Р.№ 8. Измерение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мощности и работы тока в электрической лампе.</w:t>
            </w:r>
          </w:p>
        </w:tc>
        <w:tc>
          <w:tcPr>
            <w:tcW w:w="1133" w:type="dxa"/>
            <w:vAlign w:val="center"/>
          </w:tcPr>
          <w:p w14:paraId="28F8DC9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E328083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227919A1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784A77E5" w14:textId="77777777" w:rsidTr="008450D0">
        <w:tc>
          <w:tcPr>
            <w:tcW w:w="601" w:type="dxa"/>
          </w:tcPr>
          <w:p w14:paraId="0E629DEC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54.</w:t>
            </w:r>
          </w:p>
        </w:tc>
        <w:tc>
          <w:tcPr>
            <w:tcW w:w="5729" w:type="dxa"/>
          </w:tcPr>
          <w:p w14:paraId="78512A3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56. Короткое замыкание. Предохранители.</w:t>
            </w:r>
          </w:p>
        </w:tc>
        <w:tc>
          <w:tcPr>
            <w:tcW w:w="1133" w:type="dxa"/>
            <w:vAlign w:val="center"/>
          </w:tcPr>
          <w:p w14:paraId="5CCE7F9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790283D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7089FA0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65F54EE2" w14:textId="77777777" w:rsidTr="008450D0">
        <w:tc>
          <w:tcPr>
            <w:tcW w:w="601" w:type="dxa"/>
          </w:tcPr>
          <w:p w14:paraId="5BE68EC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55.</w:t>
            </w:r>
          </w:p>
        </w:tc>
        <w:tc>
          <w:tcPr>
            <w:tcW w:w="5729" w:type="dxa"/>
          </w:tcPr>
          <w:p w14:paraId="3700CC4D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Контрольная работа по темам «Работа и мощность электрического тока», «Закон Джоуля—Ленца», «Конденсатор».</w:t>
            </w:r>
          </w:p>
        </w:tc>
        <w:tc>
          <w:tcPr>
            <w:tcW w:w="1133" w:type="dxa"/>
            <w:vAlign w:val="center"/>
          </w:tcPr>
          <w:p w14:paraId="34AA758C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A6C51F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7890CC2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2F81303" w14:textId="77777777" w:rsidTr="008450D0">
        <w:tc>
          <w:tcPr>
            <w:tcW w:w="601" w:type="dxa"/>
          </w:tcPr>
          <w:p w14:paraId="0EE0160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56.</w:t>
            </w:r>
          </w:p>
        </w:tc>
        <w:tc>
          <w:tcPr>
            <w:tcW w:w="5729" w:type="dxa"/>
          </w:tcPr>
          <w:p w14:paraId="45BA1A41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  <w:b/>
                <w:i/>
              </w:rPr>
              <w:t>Глава 3</w:t>
            </w:r>
            <w:r w:rsidRPr="00D57560">
              <w:rPr>
                <w:rFonts w:ascii="Times New Roman" w:hAnsi="Times New Roman"/>
                <w:b/>
              </w:rPr>
              <w:t xml:space="preserve">. Электромагнитные явления. (7 часов).                                                    </w:t>
            </w:r>
            <w:r w:rsidRPr="00D57560">
              <w:rPr>
                <w:rFonts w:ascii="Times New Roman" w:hAnsi="Times New Roman"/>
              </w:rPr>
              <w:t xml:space="preserve">  § 57. Магнитное поле.</w:t>
            </w:r>
          </w:p>
        </w:tc>
        <w:tc>
          <w:tcPr>
            <w:tcW w:w="1133" w:type="dxa"/>
            <w:vAlign w:val="center"/>
          </w:tcPr>
          <w:p w14:paraId="0F8E184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9469F3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556834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19586257" w14:textId="77777777" w:rsidTr="008450D0">
        <w:tc>
          <w:tcPr>
            <w:tcW w:w="601" w:type="dxa"/>
          </w:tcPr>
          <w:p w14:paraId="61FE4576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57.</w:t>
            </w:r>
          </w:p>
        </w:tc>
        <w:tc>
          <w:tcPr>
            <w:tcW w:w="5729" w:type="dxa"/>
          </w:tcPr>
          <w:p w14:paraId="72BBA4D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58. Магнитное поле прямого тока. Магнитные линии.</w:t>
            </w:r>
          </w:p>
        </w:tc>
        <w:tc>
          <w:tcPr>
            <w:tcW w:w="1133" w:type="dxa"/>
            <w:vAlign w:val="center"/>
          </w:tcPr>
          <w:p w14:paraId="23B0D32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1A17EC5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3B89323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1185E8BC" w14:textId="77777777" w:rsidTr="008450D0">
        <w:tc>
          <w:tcPr>
            <w:tcW w:w="601" w:type="dxa"/>
          </w:tcPr>
          <w:p w14:paraId="6EC16ED5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58.</w:t>
            </w:r>
          </w:p>
        </w:tc>
        <w:tc>
          <w:tcPr>
            <w:tcW w:w="5729" w:type="dxa"/>
          </w:tcPr>
          <w:p w14:paraId="0DC5C94F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59. Магнитное поле катушки с током. Электромагниты и их применение Л.Р.№ 9. Сборка электромагнита и испытание его действия.</w:t>
            </w:r>
          </w:p>
        </w:tc>
        <w:tc>
          <w:tcPr>
            <w:tcW w:w="1133" w:type="dxa"/>
            <w:vAlign w:val="center"/>
          </w:tcPr>
          <w:p w14:paraId="77C88CC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3CD872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5EC6F3DA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863C048" w14:textId="77777777" w:rsidTr="008450D0">
        <w:tc>
          <w:tcPr>
            <w:tcW w:w="601" w:type="dxa"/>
          </w:tcPr>
          <w:p w14:paraId="593E356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59.</w:t>
            </w:r>
          </w:p>
        </w:tc>
        <w:tc>
          <w:tcPr>
            <w:tcW w:w="5729" w:type="dxa"/>
          </w:tcPr>
          <w:p w14:paraId="4293D110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60. Постоянные магниты. Магнитное поле постоянных магнитов.</w:t>
            </w:r>
          </w:p>
        </w:tc>
        <w:tc>
          <w:tcPr>
            <w:tcW w:w="1133" w:type="dxa"/>
            <w:vAlign w:val="center"/>
          </w:tcPr>
          <w:p w14:paraId="3BC83D70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0BE9B760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202C8E8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311F34B6" w14:textId="77777777" w:rsidTr="008450D0">
        <w:tc>
          <w:tcPr>
            <w:tcW w:w="601" w:type="dxa"/>
          </w:tcPr>
          <w:p w14:paraId="55D466B1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60.</w:t>
            </w:r>
          </w:p>
        </w:tc>
        <w:tc>
          <w:tcPr>
            <w:tcW w:w="5729" w:type="dxa"/>
          </w:tcPr>
          <w:p w14:paraId="50747AA7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61. Магнитное поле Земли. Зачем нужно магнитное поле планетам.</w:t>
            </w:r>
          </w:p>
        </w:tc>
        <w:tc>
          <w:tcPr>
            <w:tcW w:w="1133" w:type="dxa"/>
            <w:vAlign w:val="center"/>
          </w:tcPr>
          <w:p w14:paraId="1F923728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475AAEE1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7CF3D42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259C3971" w14:textId="77777777" w:rsidTr="008450D0">
        <w:tc>
          <w:tcPr>
            <w:tcW w:w="601" w:type="dxa"/>
          </w:tcPr>
          <w:p w14:paraId="153601DC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5729" w:type="dxa"/>
          </w:tcPr>
          <w:p w14:paraId="53F2234C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62. Действие магнитного поля на проводник с током. Электрический двигатель. Л.Р. № 10. Изучение</w:t>
            </w:r>
            <w:r w:rsidR="00BF6A7D">
              <w:rPr>
                <w:rFonts w:ascii="Times New Roman" w:hAnsi="Times New Roman"/>
              </w:rPr>
              <w:t xml:space="preserve"> </w:t>
            </w:r>
            <w:r w:rsidRPr="00D57560">
              <w:rPr>
                <w:rFonts w:ascii="Times New Roman" w:hAnsi="Times New Roman"/>
              </w:rPr>
              <w:t>электрического двигателя постоянного тока (на модели).</w:t>
            </w:r>
          </w:p>
        </w:tc>
        <w:tc>
          <w:tcPr>
            <w:tcW w:w="1133" w:type="dxa"/>
            <w:vAlign w:val="center"/>
          </w:tcPr>
          <w:p w14:paraId="0B40F44D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5E8F1B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48D8E6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68735FE0" w14:textId="77777777" w:rsidTr="008450D0">
        <w:tc>
          <w:tcPr>
            <w:tcW w:w="601" w:type="dxa"/>
          </w:tcPr>
          <w:p w14:paraId="755476D8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62.</w:t>
            </w:r>
          </w:p>
        </w:tc>
        <w:tc>
          <w:tcPr>
            <w:tcW w:w="5729" w:type="dxa"/>
          </w:tcPr>
          <w:p w14:paraId="446031A8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Контрольная работа по теме «Электромагнитные явления».</w:t>
            </w:r>
          </w:p>
        </w:tc>
        <w:tc>
          <w:tcPr>
            <w:tcW w:w="1133" w:type="dxa"/>
            <w:vAlign w:val="center"/>
          </w:tcPr>
          <w:p w14:paraId="395DD72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60145DFE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866BD28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27A09F3E" w14:textId="77777777" w:rsidTr="008450D0">
        <w:tc>
          <w:tcPr>
            <w:tcW w:w="601" w:type="dxa"/>
          </w:tcPr>
          <w:p w14:paraId="2D3204F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63.</w:t>
            </w:r>
          </w:p>
        </w:tc>
        <w:tc>
          <w:tcPr>
            <w:tcW w:w="5729" w:type="dxa"/>
          </w:tcPr>
          <w:p w14:paraId="72F65E56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  <w:b/>
                <w:i/>
              </w:rPr>
              <w:t>Глава 4</w:t>
            </w:r>
            <w:r w:rsidRPr="00D57560">
              <w:rPr>
                <w:rFonts w:ascii="Times New Roman" w:hAnsi="Times New Roman"/>
                <w:b/>
              </w:rPr>
              <w:t xml:space="preserve">. Световые явления. (6 часов).                                                                         </w:t>
            </w:r>
            <w:r w:rsidRPr="00D57560">
              <w:rPr>
                <w:rFonts w:ascii="Times New Roman" w:hAnsi="Times New Roman"/>
              </w:rPr>
              <w:t xml:space="preserve"> § 63. Источники света. Распространение света. § 64. Видимое движение светил.</w:t>
            </w:r>
          </w:p>
        </w:tc>
        <w:tc>
          <w:tcPr>
            <w:tcW w:w="1133" w:type="dxa"/>
            <w:vAlign w:val="center"/>
          </w:tcPr>
          <w:p w14:paraId="708DEFD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10361865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06528AB9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54440978" w14:textId="77777777" w:rsidTr="008450D0">
        <w:tc>
          <w:tcPr>
            <w:tcW w:w="601" w:type="dxa"/>
          </w:tcPr>
          <w:p w14:paraId="5809E4A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64.</w:t>
            </w:r>
          </w:p>
        </w:tc>
        <w:tc>
          <w:tcPr>
            <w:tcW w:w="5729" w:type="dxa"/>
          </w:tcPr>
          <w:p w14:paraId="0E96311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65. Отражение света. Закон отражения света. § 66. Плоское зеркало. Как Архимед поджег римский флот.</w:t>
            </w:r>
          </w:p>
        </w:tc>
        <w:tc>
          <w:tcPr>
            <w:tcW w:w="1133" w:type="dxa"/>
            <w:vAlign w:val="center"/>
          </w:tcPr>
          <w:p w14:paraId="32E6F9D5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  <w:vAlign w:val="center"/>
          </w:tcPr>
          <w:p w14:paraId="620B211D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0025357" w14:textId="77777777" w:rsidR="002066E4" w:rsidRPr="00D57560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1</w:t>
            </w:r>
          </w:p>
        </w:tc>
      </w:tr>
      <w:tr w:rsidR="002066E4" w:rsidRPr="00D57560" w14:paraId="3426AB1D" w14:textId="77777777" w:rsidTr="008450D0">
        <w:tc>
          <w:tcPr>
            <w:tcW w:w="601" w:type="dxa"/>
          </w:tcPr>
          <w:p w14:paraId="512C2AC4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65.</w:t>
            </w:r>
          </w:p>
        </w:tc>
        <w:tc>
          <w:tcPr>
            <w:tcW w:w="5729" w:type="dxa"/>
          </w:tcPr>
          <w:p w14:paraId="267189CE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67. Преломление света. Закон преломления света. § 68. Линзы. Оптическая сила линзы.</w:t>
            </w:r>
          </w:p>
        </w:tc>
        <w:tc>
          <w:tcPr>
            <w:tcW w:w="1133" w:type="dxa"/>
            <w:vAlign w:val="center"/>
          </w:tcPr>
          <w:p w14:paraId="6CC06D30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2D29C3F9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364FF2E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</w:tr>
      <w:tr w:rsidR="002066E4" w:rsidRPr="00D57560" w14:paraId="05250B69" w14:textId="77777777" w:rsidTr="008450D0">
        <w:tc>
          <w:tcPr>
            <w:tcW w:w="601" w:type="dxa"/>
          </w:tcPr>
          <w:p w14:paraId="4A7F428A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66.</w:t>
            </w:r>
          </w:p>
        </w:tc>
        <w:tc>
          <w:tcPr>
            <w:tcW w:w="5729" w:type="dxa"/>
          </w:tcPr>
          <w:p w14:paraId="0F287B28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§ 69. Изображения, даваемые линзой.  Л.Р. № 11. Получение изображения при помощи линзы. § 70. Глаз и зрение. Близорукость и дальнозоркость. Очки.</w:t>
            </w:r>
          </w:p>
        </w:tc>
        <w:tc>
          <w:tcPr>
            <w:tcW w:w="1133" w:type="dxa"/>
            <w:vAlign w:val="center"/>
          </w:tcPr>
          <w:p w14:paraId="1F096AE6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4756CA54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679CCB02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49CFF1D0" w14:textId="77777777" w:rsidTr="008450D0">
        <w:tc>
          <w:tcPr>
            <w:tcW w:w="601" w:type="dxa"/>
          </w:tcPr>
          <w:p w14:paraId="79335C09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67.</w:t>
            </w:r>
          </w:p>
        </w:tc>
        <w:tc>
          <w:tcPr>
            <w:tcW w:w="5729" w:type="dxa"/>
          </w:tcPr>
          <w:p w14:paraId="425EBB82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Контрольная работа по теме «Законы отражения и преломления света».</w:t>
            </w:r>
          </w:p>
        </w:tc>
        <w:tc>
          <w:tcPr>
            <w:tcW w:w="1133" w:type="dxa"/>
            <w:vAlign w:val="center"/>
          </w:tcPr>
          <w:p w14:paraId="474C35FB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1BFAA29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40EFC7C7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33D67F9A" w14:textId="77777777" w:rsidTr="008450D0">
        <w:tc>
          <w:tcPr>
            <w:tcW w:w="601" w:type="dxa"/>
          </w:tcPr>
          <w:p w14:paraId="497C8E35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E57">
              <w:rPr>
                <w:rFonts w:ascii="Times New Roman" w:hAnsi="Times New Roman"/>
              </w:rPr>
              <w:t>68.</w:t>
            </w:r>
          </w:p>
        </w:tc>
        <w:tc>
          <w:tcPr>
            <w:tcW w:w="5729" w:type="dxa"/>
          </w:tcPr>
          <w:p w14:paraId="4A685255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</w:rPr>
            </w:pPr>
            <w:r w:rsidRPr="00D57560">
              <w:rPr>
                <w:rFonts w:ascii="Times New Roman" w:hAnsi="Times New Roman"/>
              </w:rPr>
              <w:t>Зачет по теме «Световые явления».</w:t>
            </w:r>
          </w:p>
        </w:tc>
        <w:tc>
          <w:tcPr>
            <w:tcW w:w="1133" w:type="dxa"/>
            <w:vAlign w:val="center"/>
          </w:tcPr>
          <w:p w14:paraId="1F2B60DF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465" w:type="dxa"/>
            <w:vAlign w:val="center"/>
          </w:tcPr>
          <w:p w14:paraId="5E300441" w14:textId="77777777" w:rsidR="002066E4" w:rsidRPr="00D57560" w:rsidRDefault="002066E4" w:rsidP="005E0E57">
            <w:pPr>
              <w:spacing w:after="0" w:line="240" w:lineRule="auto"/>
              <w:jc w:val="center"/>
            </w:pPr>
            <w:r w:rsidRPr="00D57560">
              <w:t>1</w:t>
            </w:r>
          </w:p>
        </w:tc>
        <w:tc>
          <w:tcPr>
            <w:tcW w:w="1980" w:type="dxa"/>
            <w:vAlign w:val="center"/>
          </w:tcPr>
          <w:p w14:paraId="7320291F" w14:textId="77777777" w:rsidR="002066E4" w:rsidRPr="00D57560" w:rsidRDefault="002066E4" w:rsidP="005E0E57">
            <w:pPr>
              <w:spacing w:after="0" w:line="240" w:lineRule="auto"/>
              <w:jc w:val="center"/>
            </w:pPr>
          </w:p>
        </w:tc>
      </w:tr>
      <w:tr w:rsidR="002066E4" w:rsidRPr="00D57560" w14:paraId="2A25ED49" w14:textId="77777777" w:rsidTr="008450D0">
        <w:trPr>
          <w:trHeight w:val="238"/>
        </w:trPr>
        <w:tc>
          <w:tcPr>
            <w:tcW w:w="601" w:type="dxa"/>
          </w:tcPr>
          <w:p w14:paraId="46E9FBCE" w14:textId="77777777" w:rsidR="002066E4" w:rsidRPr="005E0E57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9" w:type="dxa"/>
          </w:tcPr>
          <w:p w14:paraId="196DE4E8" w14:textId="77777777" w:rsidR="002066E4" w:rsidRPr="00D57560" w:rsidRDefault="002066E4" w:rsidP="005E0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33" w:type="dxa"/>
            <w:vAlign w:val="center"/>
          </w:tcPr>
          <w:p w14:paraId="27F34E4E" w14:textId="77777777" w:rsidR="002066E4" w:rsidRPr="002F67A4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65" w:type="dxa"/>
            <w:vAlign w:val="center"/>
          </w:tcPr>
          <w:p w14:paraId="3C0FDEC0" w14:textId="77777777" w:rsidR="002066E4" w:rsidRPr="002F67A4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  <w:vAlign w:val="center"/>
          </w:tcPr>
          <w:p w14:paraId="47E1527A" w14:textId="77777777" w:rsidR="002066E4" w:rsidRPr="002F67A4" w:rsidRDefault="002066E4" w:rsidP="005E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2CECAA91" w14:textId="77777777" w:rsidR="002066E4" w:rsidRPr="00AE0595" w:rsidRDefault="002066E4" w:rsidP="00F5011F">
      <w:pPr>
        <w:rPr>
          <w:rFonts w:ascii="Times New Roman" w:hAnsi="Times New Roman"/>
          <w:sz w:val="24"/>
          <w:szCs w:val="24"/>
        </w:rPr>
      </w:pPr>
    </w:p>
    <w:sectPr w:rsidR="002066E4" w:rsidRPr="00AE0595" w:rsidSect="00B6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D3E9" w14:textId="77777777" w:rsidR="00FD7233" w:rsidRDefault="00FD7233" w:rsidP="00AE0595">
      <w:pPr>
        <w:spacing w:after="0" w:line="240" w:lineRule="auto"/>
      </w:pPr>
      <w:r>
        <w:separator/>
      </w:r>
    </w:p>
  </w:endnote>
  <w:endnote w:type="continuationSeparator" w:id="0">
    <w:p w14:paraId="39A6097C" w14:textId="77777777" w:rsidR="00FD7233" w:rsidRDefault="00FD7233" w:rsidP="00AE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559E" w14:textId="77777777" w:rsidR="00FD7233" w:rsidRDefault="00FD7233" w:rsidP="00AE0595">
      <w:pPr>
        <w:spacing w:after="0" w:line="240" w:lineRule="auto"/>
      </w:pPr>
      <w:r>
        <w:separator/>
      </w:r>
    </w:p>
  </w:footnote>
  <w:footnote w:type="continuationSeparator" w:id="0">
    <w:p w14:paraId="463EF7D4" w14:textId="77777777" w:rsidR="00FD7233" w:rsidRDefault="00FD7233" w:rsidP="00AE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67F3"/>
    <w:multiLevelType w:val="hybridMultilevel"/>
    <w:tmpl w:val="DF3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660FC"/>
    <w:multiLevelType w:val="hybridMultilevel"/>
    <w:tmpl w:val="D3A61564"/>
    <w:lvl w:ilvl="0" w:tplc="5C5EFE8C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328704292">
    <w:abstractNumId w:val="0"/>
  </w:num>
  <w:num w:numId="2" w16cid:durableId="2141798957">
    <w:abstractNumId w:val="1"/>
  </w:num>
  <w:num w:numId="3" w16cid:durableId="121241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14D4"/>
    <w:rsid w:val="00030031"/>
    <w:rsid w:val="000533AF"/>
    <w:rsid w:val="00062B02"/>
    <w:rsid w:val="00080A22"/>
    <w:rsid w:val="000A1CEE"/>
    <w:rsid w:val="00125DE8"/>
    <w:rsid w:val="00152561"/>
    <w:rsid w:val="00155216"/>
    <w:rsid w:val="001643F3"/>
    <w:rsid w:val="0018749E"/>
    <w:rsid w:val="001C415F"/>
    <w:rsid w:val="001E01B9"/>
    <w:rsid w:val="001F5A53"/>
    <w:rsid w:val="002066E4"/>
    <w:rsid w:val="00213F34"/>
    <w:rsid w:val="00232FFD"/>
    <w:rsid w:val="00275AE5"/>
    <w:rsid w:val="002A5BF4"/>
    <w:rsid w:val="002F67A4"/>
    <w:rsid w:val="002F6974"/>
    <w:rsid w:val="0031144E"/>
    <w:rsid w:val="00324F66"/>
    <w:rsid w:val="003804A7"/>
    <w:rsid w:val="003B0151"/>
    <w:rsid w:val="003C78FB"/>
    <w:rsid w:val="003F2DD3"/>
    <w:rsid w:val="003F531B"/>
    <w:rsid w:val="00407FB6"/>
    <w:rsid w:val="0041588D"/>
    <w:rsid w:val="00422CB3"/>
    <w:rsid w:val="004473EE"/>
    <w:rsid w:val="00495A74"/>
    <w:rsid w:val="004A2993"/>
    <w:rsid w:val="004A6372"/>
    <w:rsid w:val="004F572A"/>
    <w:rsid w:val="00517F46"/>
    <w:rsid w:val="00533849"/>
    <w:rsid w:val="00536906"/>
    <w:rsid w:val="005737D3"/>
    <w:rsid w:val="005840A9"/>
    <w:rsid w:val="005C48CA"/>
    <w:rsid w:val="005E0E57"/>
    <w:rsid w:val="005F4AC8"/>
    <w:rsid w:val="00601B5B"/>
    <w:rsid w:val="00641E5E"/>
    <w:rsid w:val="00645F21"/>
    <w:rsid w:val="00654ABA"/>
    <w:rsid w:val="006F0495"/>
    <w:rsid w:val="00707920"/>
    <w:rsid w:val="00757B8F"/>
    <w:rsid w:val="00762030"/>
    <w:rsid w:val="00785D2C"/>
    <w:rsid w:val="00793546"/>
    <w:rsid w:val="00793E2F"/>
    <w:rsid w:val="007B0BF7"/>
    <w:rsid w:val="007E2C57"/>
    <w:rsid w:val="00810712"/>
    <w:rsid w:val="00840FEA"/>
    <w:rsid w:val="008450D0"/>
    <w:rsid w:val="00872B4E"/>
    <w:rsid w:val="008732E1"/>
    <w:rsid w:val="00892BD2"/>
    <w:rsid w:val="008A7D12"/>
    <w:rsid w:val="008C75CF"/>
    <w:rsid w:val="008C77C5"/>
    <w:rsid w:val="008F3F82"/>
    <w:rsid w:val="00910802"/>
    <w:rsid w:val="00981F4E"/>
    <w:rsid w:val="00990CD1"/>
    <w:rsid w:val="00997A7A"/>
    <w:rsid w:val="009F5894"/>
    <w:rsid w:val="00A010D8"/>
    <w:rsid w:val="00A401CB"/>
    <w:rsid w:val="00A413A8"/>
    <w:rsid w:val="00A438E2"/>
    <w:rsid w:val="00A60C5F"/>
    <w:rsid w:val="00A63975"/>
    <w:rsid w:val="00A756F7"/>
    <w:rsid w:val="00A83C8B"/>
    <w:rsid w:val="00AA1455"/>
    <w:rsid w:val="00AC5DC8"/>
    <w:rsid w:val="00AE0595"/>
    <w:rsid w:val="00AF5575"/>
    <w:rsid w:val="00B66FED"/>
    <w:rsid w:val="00BC61B1"/>
    <w:rsid w:val="00BE7B06"/>
    <w:rsid w:val="00BF22EF"/>
    <w:rsid w:val="00BF6A7D"/>
    <w:rsid w:val="00C01773"/>
    <w:rsid w:val="00C5052E"/>
    <w:rsid w:val="00C5138D"/>
    <w:rsid w:val="00C7613F"/>
    <w:rsid w:val="00C771C4"/>
    <w:rsid w:val="00C957EB"/>
    <w:rsid w:val="00CE42EF"/>
    <w:rsid w:val="00D07121"/>
    <w:rsid w:val="00D37FD4"/>
    <w:rsid w:val="00D44435"/>
    <w:rsid w:val="00D54166"/>
    <w:rsid w:val="00D57560"/>
    <w:rsid w:val="00D65C50"/>
    <w:rsid w:val="00D66DBB"/>
    <w:rsid w:val="00D75C96"/>
    <w:rsid w:val="00D86807"/>
    <w:rsid w:val="00D914D4"/>
    <w:rsid w:val="00E44F07"/>
    <w:rsid w:val="00E67A62"/>
    <w:rsid w:val="00E76EA8"/>
    <w:rsid w:val="00E77C9E"/>
    <w:rsid w:val="00E96084"/>
    <w:rsid w:val="00EE18EA"/>
    <w:rsid w:val="00F443D8"/>
    <w:rsid w:val="00F5011F"/>
    <w:rsid w:val="00F71471"/>
    <w:rsid w:val="00F90A2B"/>
    <w:rsid w:val="00FD59FE"/>
    <w:rsid w:val="00FD7233"/>
    <w:rsid w:val="00FD784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593D4"/>
  <w15:docId w15:val="{6C5BE88E-25F4-4E10-8EF6-302E658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FE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A7D12"/>
    <w:rPr>
      <w:sz w:val="22"/>
      <w:szCs w:val="22"/>
    </w:rPr>
  </w:style>
  <w:style w:type="paragraph" w:styleId="a3">
    <w:name w:val="List Paragraph"/>
    <w:basedOn w:val="a"/>
    <w:uiPriority w:val="99"/>
    <w:qFormat/>
    <w:rsid w:val="008A7D12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05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E0595"/>
  </w:style>
  <w:style w:type="paragraph" w:styleId="a6">
    <w:name w:val="footer"/>
    <w:basedOn w:val="a"/>
    <w:link w:val="a7"/>
    <w:uiPriority w:val="99"/>
    <w:rsid w:val="00AE05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E0595"/>
  </w:style>
  <w:style w:type="table" w:styleId="a8">
    <w:name w:val="Table Grid"/>
    <w:basedOn w:val="a1"/>
    <w:uiPriority w:val="99"/>
    <w:rsid w:val="0006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3F531B"/>
    <w:rPr>
      <w:rFonts w:cs="Times New Roman"/>
    </w:rPr>
  </w:style>
  <w:style w:type="paragraph" w:styleId="aa">
    <w:name w:val="No Spacing"/>
    <w:uiPriority w:val="99"/>
    <w:qFormat/>
    <w:rsid w:val="00AF5575"/>
    <w:rPr>
      <w:rFonts w:eastAsia="Times New Roman"/>
      <w:sz w:val="22"/>
      <w:szCs w:val="22"/>
    </w:rPr>
  </w:style>
  <w:style w:type="paragraph" w:styleId="ab">
    <w:name w:val="Body Text"/>
    <w:basedOn w:val="a"/>
    <w:link w:val="ac"/>
    <w:semiHidden/>
    <w:unhideWhenUsed/>
    <w:rsid w:val="00FD784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ac">
    <w:name w:val="Основной текст Знак"/>
    <w:link w:val="ab"/>
    <w:semiHidden/>
    <w:rsid w:val="00FD784F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Шанс</cp:lastModifiedBy>
  <cp:revision>68</cp:revision>
  <cp:lastPrinted>2019-03-04T11:04:00Z</cp:lastPrinted>
  <dcterms:created xsi:type="dcterms:W3CDTF">2019-02-25T12:22:00Z</dcterms:created>
  <dcterms:modified xsi:type="dcterms:W3CDTF">2023-10-05T18:01:00Z</dcterms:modified>
</cp:coreProperties>
</file>